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Look w:val="04A0" w:firstRow="1" w:lastRow="0" w:firstColumn="1" w:lastColumn="0" w:noHBand="0" w:noVBand="1"/>
      </w:tblPr>
      <w:tblGrid>
        <w:gridCol w:w="3396"/>
      </w:tblGrid>
      <w:tr w:rsidR="000E6091" w:rsidRPr="00E812F0" w:rsidTr="00020613">
        <w:tc>
          <w:tcPr>
            <w:tcW w:w="3396" w:type="dxa"/>
            <w:tcBorders>
              <w:top w:val="nil"/>
              <w:left w:val="nil"/>
              <w:bottom w:val="nil"/>
              <w:right w:val="nil"/>
            </w:tcBorders>
          </w:tcPr>
          <w:p w:rsidR="00264DFB" w:rsidRDefault="008D42F3" w:rsidP="00264DFB">
            <w:pPr>
              <w:tabs>
                <w:tab w:val="left" w:pos="990"/>
              </w:tabs>
              <w:jc w:val="center"/>
              <w:rPr>
                <w:rFonts w:ascii="Times New Roman" w:hAnsi="Times New Roman"/>
                <w:sz w:val="28"/>
                <w:szCs w:val="28"/>
              </w:rPr>
            </w:pPr>
            <w:r w:rsidRPr="008D42F3">
              <w:rPr>
                <w:rFonts w:ascii="Times New Roman" w:hAnsi="Times New Roman"/>
                <w:sz w:val="28"/>
                <w:szCs w:val="28"/>
              </w:rPr>
              <w:t>Бұйрыққа</w:t>
            </w:r>
          </w:p>
          <w:p w:rsidR="000E6091" w:rsidRPr="00E812F0" w:rsidRDefault="008D42F3" w:rsidP="00264DFB">
            <w:pPr>
              <w:tabs>
                <w:tab w:val="left" w:pos="990"/>
              </w:tabs>
              <w:jc w:val="center"/>
              <w:rPr>
                <w:rFonts w:ascii="Times New Roman" w:hAnsi="Times New Roman"/>
                <w:i/>
                <w:sz w:val="28"/>
                <w:szCs w:val="28"/>
              </w:rPr>
            </w:pPr>
            <w:r>
              <w:rPr>
                <w:rFonts w:ascii="Times New Roman" w:hAnsi="Times New Roman"/>
                <w:sz w:val="28"/>
                <w:szCs w:val="28"/>
              </w:rPr>
              <w:t>2-қосымша</w:t>
            </w:r>
          </w:p>
        </w:tc>
      </w:tr>
    </w:tbl>
    <w:p w:rsidR="000E6091" w:rsidRDefault="000E6091" w:rsidP="005762D0">
      <w:pPr>
        <w:spacing w:after="0" w:line="240" w:lineRule="auto"/>
        <w:ind w:left="5670"/>
        <w:jc w:val="center"/>
        <w:rPr>
          <w:rFonts w:ascii="Times New Roman" w:hAnsi="Times New Roman" w:cs="Times New Roman"/>
          <w:sz w:val="28"/>
          <w:szCs w:val="28"/>
        </w:rPr>
      </w:pPr>
    </w:p>
    <w:p w:rsidR="008D42F3" w:rsidRPr="00E812F0" w:rsidRDefault="008D42F3" w:rsidP="005762D0">
      <w:pPr>
        <w:spacing w:after="0" w:line="240" w:lineRule="auto"/>
        <w:ind w:left="5670"/>
        <w:jc w:val="center"/>
        <w:rPr>
          <w:rFonts w:ascii="Times New Roman" w:hAnsi="Times New Roman" w:cs="Times New Roman"/>
          <w:sz w:val="28"/>
          <w:szCs w:val="28"/>
        </w:rPr>
      </w:pPr>
    </w:p>
    <w:p w:rsidR="008D42F3" w:rsidRPr="008D42F3" w:rsidRDefault="008D42F3" w:rsidP="005762D0">
      <w:pPr>
        <w:spacing w:after="0" w:line="240" w:lineRule="auto"/>
        <w:ind w:left="5670"/>
        <w:jc w:val="center"/>
        <w:rPr>
          <w:rFonts w:ascii="Times New Roman" w:hAnsi="Times New Roman" w:cs="Times New Roman"/>
          <w:sz w:val="28"/>
          <w:szCs w:val="28"/>
        </w:rPr>
      </w:pPr>
      <w:r w:rsidRPr="008D42F3">
        <w:rPr>
          <w:rFonts w:ascii="Times New Roman" w:hAnsi="Times New Roman" w:cs="Times New Roman"/>
          <w:sz w:val="28"/>
          <w:szCs w:val="28"/>
        </w:rPr>
        <w:t xml:space="preserve">Әкімшілік </w:t>
      </w:r>
    </w:p>
    <w:p w:rsidR="00E3688C" w:rsidRPr="00E812F0" w:rsidRDefault="008D42F3" w:rsidP="005762D0">
      <w:pPr>
        <w:spacing w:after="0" w:line="240" w:lineRule="auto"/>
        <w:ind w:left="5670"/>
        <w:jc w:val="center"/>
        <w:rPr>
          <w:rFonts w:ascii="Times New Roman" w:hAnsi="Times New Roman" w:cs="Times New Roman"/>
          <w:sz w:val="28"/>
          <w:szCs w:val="28"/>
        </w:rPr>
      </w:pPr>
      <w:r w:rsidRPr="008D42F3">
        <w:rPr>
          <w:rFonts w:ascii="Times New Roman" w:hAnsi="Times New Roman" w:cs="Times New Roman"/>
          <w:sz w:val="28"/>
          <w:szCs w:val="28"/>
        </w:rPr>
        <w:t>деректерді жинауға арн</w:t>
      </w:r>
      <w:r w:rsidR="00111BF8">
        <w:rPr>
          <w:rFonts w:ascii="Times New Roman" w:hAnsi="Times New Roman" w:cs="Times New Roman"/>
          <w:sz w:val="28"/>
          <w:szCs w:val="28"/>
          <w:lang w:val="kk-KZ"/>
        </w:rPr>
        <w:t>а</w:t>
      </w:r>
      <w:r w:rsidRPr="008D42F3">
        <w:rPr>
          <w:rFonts w:ascii="Times New Roman" w:hAnsi="Times New Roman" w:cs="Times New Roman"/>
          <w:sz w:val="28"/>
          <w:szCs w:val="28"/>
        </w:rPr>
        <w:t>лғ</w:t>
      </w:r>
      <w:r w:rsidR="00111BF8">
        <w:rPr>
          <w:rFonts w:ascii="Times New Roman" w:hAnsi="Times New Roman" w:cs="Times New Roman"/>
          <w:sz w:val="28"/>
          <w:szCs w:val="28"/>
          <w:lang w:val="kk-KZ"/>
        </w:rPr>
        <w:t>а</w:t>
      </w:r>
      <w:r w:rsidRPr="008D42F3">
        <w:rPr>
          <w:rFonts w:ascii="Times New Roman" w:hAnsi="Times New Roman" w:cs="Times New Roman"/>
          <w:sz w:val="28"/>
          <w:szCs w:val="28"/>
        </w:rPr>
        <w:t>н нысан</w:t>
      </w:r>
    </w:p>
    <w:p w:rsidR="00DB62D2" w:rsidRDefault="00DB62D2" w:rsidP="005762D0">
      <w:pPr>
        <w:spacing w:after="0" w:line="240" w:lineRule="auto"/>
        <w:ind w:firstLine="709"/>
        <w:jc w:val="both"/>
        <w:rPr>
          <w:rFonts w:ascii="Times New Roman" w:hAnsi="Times New Roman" w:cs="Times New Roman"/>
          <w:sz w:val="28"/>
          <w:szCs w:val="28"/>
        </w:rPr>
      </w:pPr>
    </w:p>
    <w:p w:rsidR="008D42F3" w:rsidRPr="00E812F0" w:rsidRDefault="008D42F3" w:rsidP="005762D0">
      <w:pPr>
        <w:spacing w:after="0" w:line="240" w:lineRule="auto"/>
        <w:ind w:firstLine="709"/>
        <w:jc w:val="both"/>
        <w:rPr>
          <w:rFonts w:ascii="Times New Roman" w:hAnsi="Times New Roman" w:cs="Times New Roman"/>
          <w:sz w:val="28"/>
          <w:szCs w:val="28"/>
        </w:rPr>
      </w:pPr>
    </w:p>
    <w:p w:rsidR="008D42F3" w:rsidRDefault="00111BF8" w:rsidP="005762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Ұ</w:t>
      </w:r>
      <w:r w:rsidR="008D42F3" w:rsidRPr="008D42F3">
        <w:rPr>
          <w:rFonts w:ascii="Times New Roman" w:hAnsi="Times New Roman" w:cs="Times New Roman"/>
          <w:sz w:val="28"/>
          <w:szCs w:val="28"/>
        </w:rPr>
        <w:t>сынылады: Қазақстан Республикасы Қаржы министрлігінің Мемлекеттік кірістер комитетіне.</w:t>
      </w:r>
    </w:p>
    <w:p w:rsidR="008D42F3" w:rsidRDefault="008D42F3" w:rsidP="005762D0">
      <w:pPr>
        <w:spacing w:after="0" w:line="240" w:lineRule="auto"/>
        <w:ind w:firstLine="709"/>
        <w:jc w:val="both"/>
        <w:rPr>
          <w:rFonts w:ascii="Times New Roman" w:hAnsi="Times New Roman" w:cs="Times New Roman"/>
          <w:sz w:val="28"/>
          <w:szCs w:val="28"/>
        </w:rPr>
      </w:pPr>
      <w:r w:rsidRPr="008D42F3">
        <w:rPr>
          <w:rFonts w:ascii="Times New Roman" w:hAnsi="Times New Roman" w:cs="Times New Roman"/>
          <w:sz w:val="28"/>
          <w:szCs w:val="28"/>
        </w:rPr>
        <w:t>Әкімшілік деректерді жинауға арналған нысан өтеусіз негізде мына интернет-ресурста орналастырылған: kgd.gov.kz</w:t>
      </w:r>
      <w:r w:rsidR="00264DFB">
        <w:rPr>
          <w:rFonts w:ascii="Times New Roman" w:hAnsi="Times New Roman" w:cs="Times New Roman"/>
          <w:sz w:val="28"/>
          <w:szCs w:val="28"/>
        </w:rPr>
        <w:t>.</w:t>
      </w:r>
    </w:p>
    <w:p w:rsidR="008D42F3" w:rsidRDefault="008D42F3" w:rsidP="005762D0">
      <w:pPr>
        <w:spacing w:after="0" w:line="240" w:lineRule="auto"/>
        <w:ind w:firstLine="709"/>
        <w:jc w:val="both"/>
        <w:rPr>
          <w:rFonts w:ascii="Times New Roman" w:hAnsi="Times New Roman" w:cs="Times New Roman"/>
          <w:sz w:val="28"/>
          <w:szCs w:val="28"/>
        </w:rPr>
      </w:pPr>
      <w:r w:rsidRPr="008D42F3">
        <w:rPr>
          <w:rFonts w:ascii="Times New Roman" w:hAnsi="Times New Roman" w:cs="Times New Roman"/>
          <w:sz w:val="28"/>
          <w:szCs w:val="28"/>
        </w:rPr>
        <w:t xml:space="preserve">Әкімшілік нысанның атауы: </w:t>
      </w:r>
      <w:r w:rsidR="00C175AB" w:rsidRPr="0046026E">
        <w:rPr>
          <w:rFonts w:ascii="Times New Roman" w:hAnsi="Times New Roman" w:cs="Times New Roman"/>
          <w:sz w:val="28"/>
          <w:szCs w:val="28"/>
        </w:rPr>
        <w:t>«</w:t>
      </w:r>
      <w:r w:rsidR="0046026E" w:rsidRPr="0046026E">
        <w:rPr>
          <w:rFonts w:ascii="Times New Roman" w:hAnsi="Times New Roman" w:cs="Times New Roman"/>
          <w:sz w:val="28"/>
          <w:szCs w:val="28"/>
        </w:rPr>
        <w:t xml:space="preserve">Арнайы мобильдік қосымшаға келіп түсетін төлемдер сомаларын қоспағанда күнтізбелік айда </w:t>
      </w:r>
      <w:bookmarkStart w:id="0" w:name="_GoBack"/>
      <w:bookmarkEnd w:id="0"/>
      <w:r w:rsidR="0046026E" w:rsidRPr="0046026E">
        <w:rPr>
          <w:rFonts w:ascii="Times New Roman" w:hAnsi="Times New Roman" w:cs="Times New Roman"/>
          <w:sz w:val="28"/>
          <w:szCs w:val="28"/>
        </w:rPr>
        <w:t>арнаулы салық режимін қолданатын және (немесе) кәсіпкерлік қызметті жүзеге асыру үшін арнайы мобильдік қосымшаны пайдаланушы болып табылатын жеке тұлғаның, дара кәсіпкердің шотына келіп түскен төлемдердің жиынтық сомалары туралы мәліметтер</w:t>
      </w:r>
      <w:r w:rsidR="00C175AB" w:rsidRPr="0046026E">
        <w:rPr>
          <w:rFonts w:ascii="Times New Roman" w:hAnsi="Times New Roman" w:cs="Times New Roman"/>
          <w:sz w:val="28"/>
          <w:szCs w:val="28"/>
        </w:rPr>
        <w:t>».</w:t>
      </w:r>
    </w:p>
    <w:p w:rsidR="00681A87" w:rsidRPr="00E812F0" w:rsidRDefault="008D42F3" w:rsidP="00111BF8">
      <w:pPr>
        <w:spacing w:after="0" w:line="240" w:lineRule="auto"/>
        <w:ind w:firstLine="709"/>
        <w:jc w:val="both"/>
        <w:rPr>
          <w:rFonts w:ascii="Times New Roman" w:hAnsi="Times New Roman" w:cs="Times New Roman"/>
          <w:sz w:val="28"/>
          <w:szCs w:val="28"/>
        </w:rPr>
      </w:pPr>
      <w:r w:rsidRPr="008D42F3">
        <w:rPr>
          <w:rFonts w:ascii="Times New Roman" w:hAnsi="Times New Roman" w:cs="Times New Roman"/>
          <w:sz w:val="28"/>
          <w:szCs w:val="28"/>
        </w:rPr>
        <w:t>Өтеусіз негізде әкімшілік деректерді жи</w:t>
      </w:r>
      <w:r>
        <w:rPr>
          <w:rFonts w:ascii="Times New Roman" w:hAnsi="Times New Roman" w:cs="Times New Roman"/>
          <w:sz w:val="28"/>
          <w:szCs w:val="28"/>
        </w:rPr>
        <w:t>науға арналған нысанның индексі</w:t>
      </w:r>
      <w:r w:rsidRPr="008D42F3">
        <w:rPr>
          <w:rFonts w:ascii="Times New Roman" w:hAnsi="Times New Roman" w:cs="Times New Roman"/>
          <w:sz w:val="28"/>
          <w:szCs w:val="28"/>
        </w:rPr>
        <w:t xml:space="preserve">: </w:t>
      </w:r>
      <w:r w:rsidR="00681A87" w:rsidRPr="00E812F0">
        <w:rPr>
          <w:rFonts w:ascii="Times New Roman" w:hAnsi="Times New Roman" w:cs="Times New Roman"/>
          <w:sz w:val="28"/>
          <w:szCs w:val="28"/>
        </w:rPr>
        <w:t>СМП-1.</w:t>
      </w:r>
    </w:p>
    <w:p w:rsidR="00681A87" w:rsidRPr="00E812F0" w:rsidRDefault="007800EB" w:rsidP="005762D0">
      <w:pPr>
        <w:spacing w:after="0" w:line="240" w:lineRule="auto"/>
        <w:ind w:firstLine="709"/>
        <w:jc w:val="both"/>
        <w:rPr>
          <w:rFonts w:ascii="Times New Roman" w:hAnsi="Times New Roman" w:cs="Times New Roman"/>
          <w:sz w:val="28"/>
          <w:szCs w:val="28"/>
        </w:rPr>
      </w:pPr>
      <w:r w:rsidRPr="00041151">
        <w:rPr>
          <w:rFonts w:ascii="Times New Roman" w:hAnsi="Times New Roman" w:cs="Times New Roman"/>
          <w:sz w:val="28"/>
          <w:szCs w:val="28"/>
        </w:rPr>
        <w:t>Кезеңділік</w:t>
      </w:r>
      <w:r w:rsidR="008D42F3" w:rsidRPr="008D42F3">
        <w:rPr>
          <w:rFonts w:ascii="Times New Roman" w:hAnsi="Times New Roman" w:cs="Times New Roman"/>
          <w:sz w:val="28"/>
          <w:szCs w:val="28"/>
        </w:rPr>
        <w:t>:</w:t>
      </w:r>
      <w:r w:rsidR="003D5056" w:rsidRPr="00E812F0">
        <w:rPr>
          <w:rFonts w:ascii="Times New Roman" w:hAnsi="Times New Roman" w:cs="Times New Roman"/>
          <w:sz w:val="28"/>
          <w:szCs w:val="28"/>
        </w:rPr>
        <w:t xml:space="preserve"> </w:t>
      </w:r>
      <w:r w:rsidR="0046026E" w:rsidRPr="0046026E">
        <w:rPr>
          <w:rFonts w:ascii="Times New Roman" w:hAnsi="Times New Roman" w:cs="Times New Roman"/>
          <w:sz w:val="28"/>
          <w:szCs w:val="28"/>
          <w:lang w:val="kk-KZ"/>
        </w:rPr>
        <w:t>күнтізбелік ай</w:t>
      </w:r>
      <w:r w:rsidR="00681A87" w:rsidRPr="0046026E">
        <w:rPr>
          <w:rFonts w:ascii="Times New Roman" w:hAnsi="Times New Roman" w:cs="Times New Roman"/>
          <w:sz w:val="28"/>
          <w:szCs w:val="28"/>
        </w:rPr>
        <w:t>.</w:t>
      </w:r>
    </w:p>
    <w:p w:rsidR="008D42F3" w:rsidRPr="008D42F3" w:rsidRDefault="008D42F3" w:rsidP="005762D0">
      <w:pPr>
        <w:spacing w:after="0" w:line="240" w:lineRule="auto"/>
        <w:ind w:firstLine="709"/>
        <w:jc w:val="both"/>
        <w:rPr>
          <w:rFonts w:ascii="Times New Roman" w:hAnsi="Times New Roman" w:cs="Times New Roman"/>
          <w:sz w:val="28"/>
          <w:szCs w:val="28"/>
          <w:lang w:val="kk-KZ"/>
        </w:rPr>
      </w:pPr>
      <w:r w:rsidRPr="008D42F3">
        <w:rPr>
          <w:rFonts w:ascii="Times New Roman" w:hAnsi="Times New Roman" w:cs="Times New Roman"/>
          <w:sz w:val="28"/>
          <w:szCs w:val="28"/>
        </w:rPr>
        <w:t xml:space="preserve">Есепті кезең: </w:t>
      </w:r>
      <w:r w:rsidR="00111BF8" w:rsidRPr="008D42F3">
        <w:rPr>
          <w:rFonts w:ascii="Times New Roman" w:hAnsi="Times New Roman" w:cs="Times New Roman"/>
          <w:sz w:val="28"/>
          <w:szCs w:val="28"/>
        </w:rPr>
        <w:t>20____ жыл</w:t>
      </w:r>
      <w:r w:rsidR="007800EB">
        <w:rPr>
          <w:rFonts w:ascii="Times New Roman" w:hAnsi="Times New Roman" w:cs="Times New Roman"/>
          <w:sz w:val="28"/>
          <w:szCs w:val="28"/>
          <w:lang w:val="kk-KZ"/>
        </w:rPr>
        <w:t>ғы</w:t>
      </w:r>
      <w:r w:rsidR="00111BF8" w:rsidRPr="008D42F3">
        <w:rPr>
          <w:rFonts w:ascii="Times New Roman" w:hAnsi="Times New Roman" w:cs="Times New Roman"/>
          <w:sz w:val="28"/>
          <w:szCs w:val="28"/>
        </w:rPr>
        <w:t xml:space="preserve"> </w:t>
      </w:r>
      <w:r w:rsidRPr="008D42F3">
        <w:rPr>
          <w:rFonts w:ascii="Times New Roman" w:hAnsi="Times New Roman" w:cs="Times New Roman"/>
          <w:sz w:val="28"/>
          <w:szCs w:val="28"/>
        </w:rPr>
        <w:t>«_______»</w:t>
      </w:r>
      <w:r>
        <w:rPr>
          <w:rFonts w:ascii="Times New Roman" w:hAnsi="Times New Roman" w:cs="Times New Roman"/>
          <w:sz w:val="28"/>
          <w:szCs w:val="28"/>
          <w:lang w:val="kk-KZ"/>
        </w:rPr>
        <w:t>.</w:t>
      </w:r>
    </w:p>
    <w:p w:rsidR="0046026E" w:rsidRDefault="008D42F3" w:rsidP="005762D0">
      <w:pPr>
        <w:spacing w:after="0" w:line="240" w:lineRule="auto"/>
        <w:ind w:firstLine="709"/>
        <w:jc w:val="both"/>
        <w:rPr>
          <w:rFonts w:ascii="Times New Roman" w:hAnsi="Times New Roman" w:cs="Times New Roman"/>
          <w:sz w:val="28"/>
          <w:szCs w:val="28"/>
          <w:lang w:val="kk-KZ"/>
        </w:rPr>
      </w:pPr>
      <w:r w:rsidRPr="0046026E">
        <w:rPr>
          <w:rFonts w:ascii="Times New Roman" w:hAnsi="Times New Roman" w:cs="Times New Roman"/>
          <w:sz w:val="28"/>
          <w:szCs w:val="28"/>
          <w:lang w:val="kk-KZ"/>
        </w:rPr>
        <w:t>Өтеусіз негізде әкімшілік деректерді жинауға арналған нысанды ұсынуға тиіс тұлғалар тобы:</w:t>
      </w:r>
      <w:r>
        <w:rPr>
          <w:rFonts w:ascii="Times New Roman" w:hAnsi="Times New Roman" w:cs="Times New Roman"/>
          <w:sz w:val="28"/>
          <w:szCs w:val="28"/>
          <w:lang w:val="kk-KZ"/>
        </w:rPr>
        <w:t xml:space="preserve"> </w:t>
      </w:r>
      <w:r w:rsidR="0046026E">
        <w:rPr>
          <w:rFonts w:ascii="Times New Roman" w:hAnsi="Times New Roman" w:cs="Times New Roman"/>
          <w:sz w:val="28"/>
          <w:szCs w:val="28"/>
          <w:lang w:val="kk-KZ"/>
        </w:rPr>
        <w:t>е</w:t>
      </w:r>
      <w:r w:rsidR="0046026E" w:rsidRPr="0046026E">
        <w:rPr>
          <w:rFonts w:ascii="Times New Roman" w:hAnsi="Times New Roman" w:cs="Times New Roman"/>
          <w:sz w:val="28"/>
          <w:szCs w:val="28"/>
          <w:lang w:val="kk-KZ"/>
        </w:rPr>
        <w:t>кінші деңгейдегі банктер және банк операцияларының жекелеген түрлерін жүзеге асыратын ұйымдар.</w:t>
      </w:r>
    </w:p>
    <w:p w:rsidR="00E47CD8" w:rsidRDefault="008D42F3" w:rsidP="005762D0">
      <w:pPr>
        <w:spacing w:after="0" w:line="240" w:lineRule="auto"/>
        <w:ind w:firstLine="709"/>
        <w:jc w:val="both"/>
        <w:rPr>
          <w:rFonts w:ascii="Times New Roman" w:hAnsi="Times New Roman" w:cs="Times New Roman"/>
          <w:sz w:val="28"/>
          <w:szCs w:val="28"/>
          <w:lang w:val="kk-KZ"/>
        </w:rPr>
      </w:pPr>
      <w:r w:rsidRPr="0046026E">
        <w:rPr>
          <w:rFonts w:ascii="Times New Roman" w:hAnsi="Times New Roman" w:cs="Times New Roman"/>
          <w:sz w:val="28"/>
          <w:szCs w:val="28"/>
          <w:lang w:val="kk-KZ"/>
        </w:rPr>
        <w:t xml:space="preserve">Өтеусіз негізде әкімшілік деректерді жинауға арналған нысанды ұсыну мерзімі: </w:t>
      </w:r>
      <w:r w:rsidR="0046026E" w:rsidRPr="0046026E">
        <w:rPr>
          <w:rFonts w:ascii="Times New Roman" w:hAnsi="Times New Roman" w:cs="Times New Roman"/>
          <w:sz w:val="28"/>
          <w:szCs w:val="28"/>
          <w:lang w:val="kk-KZ"/>
        </w:rPr>
        <w:t>ай сайын, есепті айдан кейінгі айдың 5-</w:t>
      </w:r>
      <w:r w:rsidR="00111BF8">
        <w:rPr>
          <w:rFonts w:ascii="Times New Roman" w:hAnsi="Times New Roman" w:cs="Times New Roman"/>
          <w:sz w:val="28"/>
          <w:szCs w:val="28"/>
          <w:lang w:val="kk-KZ"/>
        </w:rPr>
        <w:t xml:space="preserve">сі </w:t>
      </w:r>
      <w:r w:rsidR="0046026E" w:rsidRPr="0046026E">
        <w:rPr>
          <w:rFonts w:ascii="Times New Roman" w:hAnsi="Times New Roman" w:cs="Times New Roman"/>
          <w:sz w:val="28"/>
          <w:szCs w:val="28"/>
          <w:lang w:val="kk-KZ"/>
        </w:rPr>
        <w:t>күнінен кешіктірмей.</w:t>
      </w:r>
    </w:p>
    <w:p w:rsidR="0046026E" w:rsidRPr="0046026E" w:rsidRDefault="0046026E" w:rsidP="005762D0">
      <w:pPr>
        <w:spacing w:after="0" w:line="240" w:lineRule="auto"/>
        <w:ind w:firstLine="709"/>
        <w:jc w:val="both"/>
        <w:rPr>
          <w:rFonts w:ascii="Times New Roman" w:hAnsi="Times New Roman" w:cs="Times New Roman"/>
          <w:sz w:val="28"/>
          <w:szCs w:val="28"/>
          <w:lang w:val="kk-KZ"/>
        </w:rPr>
      </w:pPr>
    </w:p>
    <w:p w:rsidR="008D42F3" w:rsidRPr="005B1784" w:rsidRDefault="008D42F3" w:rsidP="005762D0">
      <w:pPr>
        <w:spacing w:after="0" w:line="240" w:lineRule="auto"/>
        <w:ind w:firstLine="567"/>
        <w:jc w:val="both"/>
        <w:rPr>
          <w:rFonts w:ascii="Times New Roman" w:hAnsi="Times New Roman" w:cs="Times New Roman"/>
          <w:sz w:val="28"/>
          <w:szCs w:val="28"/>
          <w:lang w:val="kk-KZ"/>
        </w:rPr>
      </w:pPr>
      <w:r w:rsidRPr="005B1784">
        <w:rPr>
          <w:rFonts w:ascii="Times New Roman" w:hAnsi="Times New Roman" w:cs="Times New Roman"/>
          <w:sz w:val="28"/>
          <w:szCs w:val="28"/>
          <w:lang w:val="kk-KZ"/>
        </w:rPr>
        <w:t>Жеке сәйкестендіру нөмірі/</w:t>
      </w:r>
    </w:p>
    <w:p w:rsidR="008D42F3" w:rsidRPr="005B1784" w:rsidRDefault="008D42F3" w:rsidP="005762D0">
      <w:pPr>
        <w:spacing w:after="0" w:line="240" w:lineRule="auto"/>
        <w:ind w:firstLine="567"/>
        <w:jc w:val="both"/>
        <w:rPr>
          <w:rFonts w:ascii="Times New Roman" w:hAnsi="Times New Roman" w:cs="Times New Roman"/>
          <w:sz w:val="28"/>
          <w:szCs w:val="28"/>
          <w:lang w:val="kk-KZ"/>
        </w:rPr>
      </w:pPr>
      <w:r w:rsidRPr="005B1784">
        <w:rPr>
          <w:rFonts w:ascii="Times New Roman" w:hAnsi="Times New Roman" w:cs="Times New Roman"/>
          <w:sz w:val="28"/>
          <w:szCs w:val="28"/>
          <w:lang w:val="kk-KZ"/>
        </w:rPr>
        <w:t>Бизнес-сәйкестендіру нөмірі</w:t>
      </w:r>
    </w:p>
    <w:p w:rsidR="008D42F3" w:rsidRDefault="008D42F3" w:rsidP="005762D0">
      <w:pPr>
        <w:spacing w:after="0" w:line="240" w:lineRule="auto"/>
        <w:jc w:val="both"/>
        <w:rPr>
          <w:sz w:val="28"/>
          <w:szCs w:val="28"/>
        </w:rPr>
      </w:pPr>
      <w:r w:rsidRPr="00F100B4">
        <w:rPr>
          <w:color w:val="000000"/>
          <w:sz w:val="28"/>
          <w:szCs w:val="28"/>
          <w:lang w:val="kk-KZ"/>
        </w:rPr>
        <w:t xml:space="preserve">         </w:t>
      </w:r>
      <w:r w:rsidRPr="00F100B4">
        <w:rPr>
          <w:sz w:val="28"/>
          <w:szCs w:val="28"/>
          <w:lang w:val="kk-KZ"/>
        </w:rPr>
        <w:t xml:space="preserve"> </w:t>
      </w:r>
      <w:r w:rsidRPr="00FC6E98">
        <w:rPr>
          <w:noProof/>
          <w:sz w:val="28"/>
          <w:szCs w:val="28"/>
          <w:lang w:eastAsia="ru-RU"/>
        </w:rPr>
        <w:drawing>
          <wp:inline distT="0" distB="0" distL="0" distR="0" wp14:anchorId="7264B38D" wp14:editId="1C49268E">
            <wp:extent cx="3737610" cy="301625"/>
            <wp:effectExtent l="0" t="0" r="0" b="3175"/>
            <wp:docPr id="3" name="Рисунок 3"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7610" cy="301625"/>
                    </a:xfrm>
                    <a:prstGeom prst="rect">
                      <a:avLst/>
                    </a:prstGeom>
                    <a:noFill/>
                    <a:ln>
                      <a:noFill/>
                    </a:ln>
                  </pic:spPr>
                </pic:pic>
              </a:graphicData>
            </a:graphic>
          </wp:inline>
        </w:drawing>
      </w:r>
    </w:p>
    <w:p w:rsidR="008D42F3" w:rsidRPr="008D42F3" w:rsidRDefault="008D42F3" w:rsidP="005762D0">
      <w:pPr>
        <w:spacing w:after="0" w:line="240" w:lineRule="auto"/>
        <w:jc w:val="both"/>
        <w:rPr>
          <w:rFonts w:ascii="Times New Roman" w:hAnsi="Times New Roman" w:cs="Times New Roman"/>
          <w:sz w:val="28"/>
          <w:szCs w:val="28"/>
        </w:rPr>
      </w:pPr>
      <w:r>
        <w:rPr>
          <w:sz w:val="28"/>
          <w:szCs w:val="28"/>
        </w:rPr>
        <w:t xml:space="preserve">          </w:t>
      </w:r>
      <w:r w:rsidRPr="008D42F3">
        <w:rPr>
          <w:rFonts w:ascii="Times New Roman" w:hAnsi="Times New Roman" w:cs="Times New Roman"/>
          <w:sz w:val="28"/>
          <w:szCs w:val="28"/>
        </w:rPr>
        <w:t>Жинау әдісі: электрондық түрде.</w:t>
      </w:r>
    </w:p>
    <w:p w:rsidR="00D41C86" w:rsidRPr="00E812F0" w:rsidRDefault="00D41C86" w:rsidP="005762D0">
      <w:pPr>
        <w:spacing w:after="0" w:line="240" w:lineRule="auto"/>
        <w:ind w:firstLine="709"/>
        <w:jc w:val="both"/>
        <w:rPr>
          <w:rFonts w:ascii="Times New Roman" w:hAnsi="Times New Roman" w:cs="Times New Roman"/>
          <w:sz w:val="28"/>
          <w:szCs w:val="28"/>
        </w:rPr>
      </w:pPr>
    </w:p>
    <w:p w:rsidR="009133B3" w:rsidRPr="00E812F0" w:rsidRDefault="009133B3" w:rsidP="005762D0">
      <w:pPr>
        <w:spacing w:after="0" w:line="240" w:lineRule="auto"/>
        <w:jc w:val="center"/>
        <w:rPr>
          <w:rFonts w:ascii="Times New Roman" w:hAnsi="Times New Roman" w:cs="Times New Roman"/>
          <w:b/>
          <w:sz w:val="28"/>
          <w:szCs w:val="28"/>
        </w:rPr>
      </w:pPr>
    </w:p>
    <w:p w:rsidR="009133B3" w:rsidRPr="00E812F0" w:rsidRDefault="009133B3" w:rsidP="005762D0">
      <w:pPr>
        <w:spacing w:after="0" w:line="240" w:lineRule="auto"/>
        <w:jc w:val="center"/>
        <w:rPr>
          <w:rFonts w:ascii="Times New Roman" w:hAnsi="Times New Roman" w:cs="Times New Roman"/>
          <w:b/>
          <w:sz w:val="28"/>
          <w:szCs w:val="28"/>
        </w:rPr>
      </w:pPr>
    </w:p>
    <w:p w:rsidR="009133B3" w:rsidRPr="00E812F0" w:rsidRDefault="009133B3" w:rsidP="005762D0">
      <w:pPr>
        <w:spacing w:after="0" w:line="240" w:lineRule="auto"/>
        <w:jc w:val="center"/>
        <w:rPr>
          <w:rFonts w:ascii="Times New Roman" w:hAnsi="Times New Roman" w:cs="Times New Roman"/>
          <w:b/>
          <w:sz w:val="28"/>
          <w:szCs w:val="28"/>
        </w:rPr>
      </w:pPr>
    </w:p>
    <w:p w:rsidR="009133B3" w:rsidRPr="00E812F0" w:rsidRDefault="009133B3" w:rsidP="005762D0">
      <w:pPr>
        <w:spacing w:after="0" w:line="240" w:lineRule="auto"/>
        <w:jc w:val="center"/>
        <w:rPr>
          <w:rFonts w:ascii="Times New Roman" w:hAnsi="Times New Roman" w:cs="Times New Roman"/>
          <w:b/>
          <w:sz w:val="28"/>
          <w:szCs w:val="28"/>
        </w:rPr>
      </w:pPr>
    </w:p>
    <w:p w:rsidR="009133B3" w:rsidRDefault="009133B3" w:rsidP="005762D0">
      <w:pPr>
        <w:spacing w:after="0" w:line="240" w:lineRule="auto"/>
        <w:jc w:val="center"/>
        <w:rPr>
          <w:rFonts w:ascii="Times New Roman" w:hAnsi="Times New Roman" w:cs="Times New Roman"/>
          <w:b/>
          <w:sz w:val="28"/>
          <w:szCs w:val="28"/>
        </w:rPr>
      </w:pPr>
    </w:p>
    <w:p w:rsidR="0046026E" w:rsidRDefault="0046026E" w:rsidP="005762D0">
      <w:pPr>
        <w:spacing w:after="0" w:line="240" w:lineRule="auto"/>
        <w:jc w:val="center"/>
        <w:rPr>
          <w:rFonts w:ascii="Times New Roman" w:hAnsi="Times New Roman" w:cs="Times New Roman"/>
          <w:b/>
          <w:sz w:val="28"/>
          <w:szCs w:val="28"/>
        </w:rPr>
      </w:pPr>
    </w:p>
    <w:p w:rsidR="0046026E" w:rsidRDefault="0046026E" w:rsidP="005762D0">
      <w:pPr>
        <w:spacing w:after="0" w:line="240" w:lineRule="auto"/>
        <w:jc w:val="center"/>
        <w:rPr>
          <w:rFonts w:ascii="Times New Roman" w:hAnsi="Times New Roman" w:cs="Times New Roman"/>
          <w:b/>
          <w:sz w:val="28"/>
          <w:szCs w:val="28"/>
        </w:rPr>
      </w:pPr>
    </w:p>
    <w:p w:rsidR="0046026E" w:rsidRPr="00E812F0" w:rsidRDefault="0046026E" w:rsidP="005762D0">
      <w:pPr>
        <w:spacing w:after="0" w:line="240" w:lineRule="auto"/>
        <w:jc w:val="center"/>
        <w:rPr>
          <w:rFonts w:ascii="Times New Roman" w:hAnsi="Times New Roman" w:cs="Times New Roman"/>
          <w:b/>
          <w:sz w:val="28"/>
          <w:szCs w:val="28"/>
        </w:rPr>
      </w:pPr>
    </w:p>
    <w:p w:rsidR="009133B3" w:rsidRPr="00E812F0" w:rsidRDefault="009133B3" w:rsidP="005762D0">
      <w:pPr>
        <w:spacing w:after="0" w:line="240" w:lineRule="auto"/>
        <w:jc w:val="center"/>
        <w:rPr>
          <w:rFonts w:ascii="Times New Roman" w:hAnsi="Times New Roman" w:cs="Times New Roman"/>
          <w:b/>
          <w:sz w:val="28"/>
          <w:szCs w:val="28"/>
        </w:rPr>
      </w:pPr>
    </w:p>
    <w:p w:rsidR="00065BCC" w:rsidRDefault="00065BCC" w:rsidP="005762D0">
      <w:pPr>
        <w:spacing w:after="0" w:line="240" w:lineRule="auto"/>
        <w:jc w:val="center"/>
        <w:rPr>
          <w:rFonts w:ascii="Times New Roman" w:hAnsi="Times New Roman" w:cs="Times New Roman"/>
          <w:b/>
          <w:sz w:val="28"/>
          <w:szCs w:val="28"/>
        </w:rPr>
      </w:pPr>
      <w:r w:rsidRPr="00065BCC">
        <w:rPr>
          <w:rFonts w:ascii="Times New Roman" w:hAnsi="Times New Roman" w:cs="Times New Roman"/>
          <w:b/>
          <w:sz w:val="28"/>
          <w:szCs w:val="28"/>
        </w:rPr>
        <w:t xml:space="preserve">Арнайы мобильдік қосымшаға келіп түсетін төлемдер сомаларын қоспағанда күнтізбелік айда арнаулы салық режимін қолданатын және (немесе) кәсіпкерлік қызметті жүзеге асыру үшін арнайы мобильдік қосымшаны пайдаланушы болып табылатын жеке тұлғаның, дара кәсіпкердің шотына келіп түскен төлемдердің жиынтық </w:t>
      </w:r>
    </w:p>
    <w:p w:rsidR="00D41C86" w:rsidRDefault="00065BCC" w:rsidP="005762D0">
      <w:pPr>
        <w:spacing w:after="0" w:line="240" w:lineRule="auto"/>
        <w:jc w:val="center"/>
        <w:rPr>
          <w:rFonts w:ascii="Times New Roman" w:hAnsi="Times New Roman" w:cs="Times New Roman"/>
          <w:b/>
          <w:sz w:val="28"/>
          <w:szCs w:val="28"/>
        </w:rPr>
      </w:pPr>
      <w:r w:rsidRPr="00065BCC">
        <w:rPr>
          <w:rFonts w:ascii="Times New Roman" w:hAnsi="Times New Roman" w:cs="Times New Roman"/>
          <w:b/>
          <w:sz w:val="28"/>
          <w:szCs w:val="28"/>
        </w:rPr>
        <w:t>сомалары туралы мәліметтер</w:t>
      </w:r>
    </w:p>
    <w:p w:rsidR="00065BCC" w:rsidRPr="00E812F0" w:rsidRDefault="00065BCC" w:rsidP="005762D0">
      <w:pPr>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850"/>
        <w:gridCol w:w="567"/>
        <w:gridCol w:w="1559"/>
        <w:gridCol w:w="1843"/>
        <w:gridCol w:w="1559"/>
        <w:gridCol w:w="1701"/>
        <w:gridCol w:w="1127"/>
      </w:tblGrid>
      <w:tr w:rsidR="00D41C86" w:rsidRPr="00E812F0" w:rsidTr="0016131D">
        <w:trPr>
          <w:trHeight w:val="2379"/>
        </w:trPr>
        <w:tc>
          <w:tcPr>
            <w:tcW w:w="421" w:type="dxa"/>
            <w:vMerge w:val="restart"/>
            <w:tcMar>
              <w:top w:w="15" w:type="dxa"/>
              <w:left w:w="15" w:type="dxa"/>
              <w:bottom w:w="15" w:type="dxa"/>
              <w:right w:w="15" w:type="dxa"/>
            </w:tcMar>
          </w:tcPr>
          <w:p w:rsidR="00D41C86" w:rsidRPr="00E812F0" w:rsidRDefault="00065BCC" w:rsidP="00065BCC">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lang w:val="kk-KZ"/>
              </w:rPr>
              <w:t xml:space="preserve">р/н </w:t>
            </w:r>
            <w:r w:rsidR="00E3688C" w:rsidRPr="00E812F0">
              <w:rPr>
                <w:rFonts w:ascii="Times New Roman" w:hAnsi="Times New Roman" w:cs="Times New Roman"/>
                <w:color w:val="000000"/>
                <w:sz w:val="28"/>
                <w:szCs w:val="28"/>
              </w:rPr>
              <w:t>№</w:t>
            </w:r>
          </w:p>
        </w:tc>
        <w:tc>
          <w:tcPr>
            <w:tcW w:w="850" w:type="dxa"/>
            <w:vMerge w:val="restart"/>
            <w:tcMar>
              <w:top w:w="15" w:type="dxa"/>
              <w:left w:w="15" w:type="dxa"/>
              <w:bottom w:w="15" w:type="dxa"/>
              <w:right w:w="15" w:type="dxa"/>
            </w:tcMar>
          </w:tcPr>
          <w:p w:rsidR="00D41C86" w:rsidRPr="00065BCC" w:rsidRDefault="00065BCC" w:rsidP="005762D0">
            <w:pPr>
              <w:spacing w:after="0" w:line="240" w:lineRule="auto"/>
              <w:jc w:val="center"/>
              <w:rPr>
                <w:rFonts w:ascii="Times New Roman" w:hAnsi="Times New Roman" w:cs="Times New Roman"/>
                <w:color w:val="000000"/>
                <w:sz w:val="28"/>
                <w:szCs w:val="28"/>
              </w:rPr>
            </w:pPr>
            <w:r w:rsidRPr="00065BCC">
              <w:rPr>
                <w:rFonts w:ascii="Times New Roman" w:hAnsi="Times New Roman" w:cs="Times New Roman"/>
                <w:color w:val="000000"/>
                <w:sz w:val="28"/>
                <w:szCs w:val="28"/>
              </w:rPr>
              <w:t>Ай</w:t>
            </w:r>
          </w:p>
        </w:tc>
        <w:tc>
          <w:tcPr>
            <w:tcW w:w="567" w:type="dxa"/>
            <w:vMerge w:val="restart"/>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Жыл</w:t>
            </w:r>
          </w:p>
        </w:tc>
        <w:tc>
          <w:tcPr>
            <w:tcW w:w="3402" w:type="dxa"/>
            <w:gridSpan w:val="2"/>
            <w:tcMar>
              <w:top w:w="15" w:type="dxa"/>
              <w:left w:w="15" w:type="dxa"/>
              <w:bottom w:w="15" w:type="dxa"/>
              <w:right w:w="15" w:type="dxa"/>
            </w:tcMar>
          </w:tcPr>
          <w:p w:rsidR="00D41C86" w:rsidRPr="00E812F0" w:rsidRDefault="00065BCC" w:rsidP="00065BCC">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lang w:val="kk-KZ"/>
              </w:rPr>
              <w:t>Жеке тұлға</w:t>
            </w:r>
            <w:r>
              <w:rPr>
                <w:rFonts w:ascii="Times New Roman" w:hAnsi="Times New Roman" w:cs="Times New Roman"/>
                <w:color w:val="000000"/>
                <w:sz w:val="28"/>
                <w:szCs w:val="28"/>
              </w:rPr>
              <w:t>/</w:t>
            </w:r>
            <w:r w:rsidRPr="00065BCC">
              <w:rPr>
                <w:rFonts w:ascii="Times New Roman" w:hAnsi="Times New Roman" w:cs="Times New Roman"/>
                <w:color w:val="000000"/>
                <w:sz w:val="28"/>
                <w:szCs w:val="28"/>
              </w:rPr>
              <w:t>Дара кәсіпкер</w:t>
            </w:r>
          </w:p>
        </w:tc>
        <w:tc>
          <w:tcPr>
            <w:tcW w:w="4387" w:type="dxa"/>
            <w:gridSpan w:val="3"/>
            <w:tcMar>
              <w:top w:w="15" w:type="dxa"/>
              <w:left w:w="15" w:type="dxa"/>
              <w:bottom w:w="15" w:type="dxa"/>
              <w:right w:w="15" w:type="dxa"/>
            </w:tcMar>
          </w:tcPr>
          <w:p w:rsidR="00065BCC" w:rsidRPr="00E812F0" w:rsidRDefault="00065BCC" w:rsidP="005762D0">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Банктің (</w:t>
            </w:r>
            <w:r w:rsidRPr="00065BCC">
              <w:rPr>
                <w:rFonts w:ascii="Times New Roman" w:hAnsi="Times New Roman" w:cs="Times New Roman"/>
                <w:color w:val="000000"/>
                <w:sz w:val="28"/>
                <w:szCs w:val="28"/>
              </w:rPr>
              <w:t>Қазақстан Республикасының банктің филиалы, Қазақстан Республикасының бейрезидент банктерінің Қазақстан Республикасының аумағында құрылған филиалы), банктік шоттары ашылған ұйымдардың деректемелері</w:t>
            </w:r>
          </w:p>
        </w:tc>
      </w:tr>
      <w:tr w:rsidR="00212417" w:rsidRPr="00E812F0" w:rsidTr="0016131D">
        <w:trPr>
          <w:trHeight w:val="1929"/>
        </w:trPr>
        <w:tc>
          <w:tcPr>
            <w:tcW w:w="421" w:type="dxa"/>
            <w:vMerge/>
          </w:tcPr>
          <w:p w:rsidR="00D41C86" w:rsidRPr="00E812F0" w:rsidRDefault="00D41C86" w:rsidP="005762D0">
            <w:pPr>
              <w:spacing w:after="0" w:line="240" w:lineRule="auto"/>
              <w:rPr>
                <w:rFonts w:ascii="Times New Roman" w:hAnsi="Times New Roman" w:cs="Times New Roman"/>
                <w:sz w:val="28"/>
                <w:szCs w:val="28"/>
              </w:rPr>
            </w:pPr>
          </w:p>
        </w:tc>
        <w:tc>
          <w:tcPr>
            <w:tcW w:w="850" w:type="dxa"/>
            <w:vMerge/>
          </w:tcPr>
          <w:p w:rsidR="00D41C86" w:rsidRPr="00E812F0" w:rsidRDefault="00D41C86" w:rsidP="005762D0">
            <w:pPr>
              <w:spacing w:after="0" w:line="240" w:lineRule="auto"/>
              <w:rPr>
                <w:rFonts w:ascii="Times New Roman" w:hAnsi="Times New Roman" w:cs="Times New Roman"/>
                <w:sz w:val="28"/>
                <w:szCs w:val="28"/>
              </w:rPr>
            </w:pPr>
          </w:p>
        </w:tc>
        <w:tc>
          <w:tcPr>
            <w:tcW w:w="567" w:type="dxa"/>
            <w:vMerge/>
          </w:tcPr>
          <w:p w:rsidR="00D41C86" w:rsidRPr="00E812F0" w:rsidRDefault="00D41C86" w:rsidP="005762D0">
            <w:pPr>
              <w:spacing w:after="0" w:line="240" w:lineRule="auto"/>
              <w:rPr>
                <w:rFonts w:ascii="Times New Roman" w:hAnsi="Times New Roman" w:cs="Times New Roman"/>
                <w:sz w:val="28"/>
                <w:szCs w:val="28"/>
              </w:rPr>
            </w:pPr>
          </w:p>
        </w:tc>
        <w:tc>
          <w:tcPr>
            <w:tcW w:w="1559" w:type="dxa"/>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жеке сәйкестендіру нөмірі (ЖСН)</w:t>
            </w:r>
          </w:p>
        </w:tc>
        <w:tc>
          <w:tcPr>
            <w:tcW w:w="1843" w:type="dxa"/>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тегі, аты, әкесінің аты (жеке басын куәландыраты</w:t>
            </w:r>
            <w:r>
              <w:rPr>
                <w:rFonts w:ascii="Times New Roman" w:hAnsi="Times New Roman" w:cs="Times New Roman"/>
                <w:color w:val="000000"/>
                <w:sz w:val="28"/>
                <w:szCs w:val="28"/>
              </w:rPr>
              <w:t>н құжатта көрсетілген жағдайда)</w:t>
            </w:r>
          </w:p>
        </w:tc>
        <w:tc>
          <w:tcPr>
            <w:tcW w:w="1559" w:type="dxa"/>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бизнес сәйкестендіру нөмірі (БСН)</w:t>
            </w:r>
          </w:p>
        </w:tc>
        <w:tc>
          <w:tcPr>
            <w:tcW w:w="1701" w:type="dxa"/>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банктің сәйкестендіру коды (БСК)</w:t>
            </w:r>
          </w:p>
        </w:tc>
        <w:tc>
          <w:tcPr>
            <w:tcW w:w="1127" w:type="dxa"/>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атауы</w:t>
            </w:r>
          </w:p>
        </w:tc>
      </w:tr>
      <w:tr w:rsidR="00212417" w:rsidRPr="00E812F0" w:rsidTr="00212417">
        <w:trPr>
          <w:trHeight w:val="30"/>
        </w:trPr>
        <w:tc>
          <w:tcPr>
            <w:tcW w:w="421"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1</w:t>
            </w:r>
          </w:p>
        </w:tc>
        <w:tc>
          <w:tcPr>
            <w:tcW w:w="850"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2</w:t>
            </w:r>
          </w:p>
        </w:tc>
        <w:tc>
          <w:tcPr>
            <w:tcW w:w="567"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3</w:t>
            </w:r>
          </w:p>
        </w:tc>
        <w:tc>
          <w:tcPr>
            <w:tcW w:w="1559"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4</w:t>
            </w:r>
          </w:p>
        </w:tc>
        <w:tc>
          <w:tcPr>
            <w:tcW w:w="1843"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5</w:t>
            </w:r>
          </w:p>
        </w:tc>
        <w:tc>
          <w:tcPr>
            <w:tcW w:w="1559"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6</w:t>
            </w:r>
          </w:p>
        </w:tc>
        <w:tc>
          <w:tcPr>
            <w:tcW w:w="1701"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7</w:t>
            </w:r>
          </w:p>
        </w:tc>
        <w:tc>
          <w:tcPr>
            <w:tcW w:w="1127"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8</w:t>
            </w:r>
          </w:p>
        </w:tc>
      </w:tr>
    </w:tbl>
    <w:p w:rsidR="00D41C86" w:rsidRPr="00E812F0" w:rsidRDefault="00D41C86" w:rsidP="005762D0">
      <w:pPr>
        <w:spacing w:after="0" w:line="240" w:lineRule="auto"/>
        <w:jc w:val="both"/>
        <w:rPr>
          <w:rFonts w:ascii="Times New Roman" w:hAnsi="Times New Roman" w:cs="Times New Roman"/>
          <w:b/>
          <w:sz w:val="28"/>
          <w:szCs w:val="28"/>
        </w:rPr>
      </w:pPr>
    </w:p>
    <w:p w:rsidR="00187316" w:rsidRDefault="00065BCC" w:rsidP="005762D0">
      <w:pPr>
        <w:spacing w:after="0" w:line="240" w:lineRule="auto"/>
        <w:jc w:val="both"/>
        <w:rPr>
          <w:rFonts w:ascii="Times New Roman" w:hAnsi="Times New Roman" w:cs="Times New Roman"/>
          <w:color w:val="000000"/>
          <w:sz w:val="28"/>
          <w:szCs w:val="28"/>
        </w:rPr>
      </w:pPr>
      <w:r w:rsidRPr="00065BCC">
        <w:rPr>
          <w:rFonts w:ascii="Times New Roman" w:hAnsi="Times New Roman" w:cs="Times New Roman"/>
          <w:color w:val="000000"/>
          <w:sz w:val="28"/>
          <w:szCs w:val="28"/>
        </w:rPr>
        <w:t>кестенің жалғасы</w:t>
      </w:r>
    </w:p>
    <w:p w:rsidR="00065BCC" w:rsidRPr="00E812F0" w:rsidRDefault="00065BCC" w:rsidP="005762D0">
      <w:pPr>
        <w:spacing w:after="0" w:line="240" w:lineRule="auto"/>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2581"/>
        <w:gridCol w:w="4660"/>
      </w:tblGrid>
      <w:tr w:rsidR="00D41C86" w:rsidRPr="00E812F0" w:rsidTr="0016131D">
        <w:trPr>
          <w:trHeight w:val="30"/>
        </w:trPr>
        <w:tc>
          <w:tcPr>
            <w:tcW w:w="2431" w:type="dxa"/>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Банктік шот валютасы</w:t>
            </w:r>
          </w:p>
        </w:tc>
        <w:tc>
          <w:tcPr>
            <w:tcW w:w="0" w:type="auto"/>
            <w:tcMar>
              <w:top w:w="15" w:type="dxa"/>
              <w:left w:w="15" w:type="dxa"/>
              <w:bottom w:w="15" w:type="dxa"/>
              <w:right w:w="15" w:type="dxa"/>
            </w:tcMar>
          </w:tcPr>
          <w:p w:rsidR="00D41C86"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Төлем мақсатының коды (ТМК)</w:t>
            </w:r>
          </w:p>
        </w:tc>
        <w:tc>
          <w:tcPr>
            <w:tcW w:w="4660" w:type="dxa"/>
            <w:tcMar>
              <w:top w:w="15" w:type="dxa"/>
              <w:left w:w="15" w:type="dxa"/>
              <w:bottom w:w="15" w:type="dxa"/>
              <w:right w:w="15" w:type="dxa"/>
            </w:tcMar>
          </w:tcPr>
          <w:p w:rsidR="00065BCC" w:rsidRPr="00E812F0" w:rsidRDefault="00065BCC" w:rsidP="005762D0">
            <w:pPr>
              <w:spacing w:after="0" w:line="240" w:lineRule="auto"/>
              <w:jc w:val="center"/>
              <w:rPr>
                <w:rFonts w:ascii="Times New Roman" w:hAnsi="Times New Roman" w:cs="Times New Roman"/>
                <w:sz w:val="28"/>
                <w:szCs w:val="28"/>
              </w:rPr>
            </w:pPr>
            <w:r w:rsidRPr="00065BCC">
              <w:rPr>
                <w:rFonts w:ascii="Times New Roman" w:hAnsi="Times New Roman" w:cs="Times New Roman"/>
                <w:color w:val="000000"/>
                <w:sz w:val="28"/>
                <w:szCs w:val="28"/>
              </w:rPr>
              <w:t>Күнтізбелік айға түскен төлемдердің ТМК бөлісіндегі жиынтық сомасы (теңге)</w:t>
            </w:r>
          </w:p>
        </w:tc>
      </w:tr>
      <w:tr w:rsidR="00D41C86" w:rsidRPr="00E812F0" w:rsidTr="00065BCC">
        <w:trPr>
          <w:trHeight w:val="30"/>
        </w:trPr>
        <w:tc>
          <w:tcPr>
            <w:tcW w:w="2431"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9</w:t>
            </w:r>
          </w:p>
        </w:tc>
        <w:tc>
          <w:tcPr>
            <w:tcW w:w="0" w:type="auto"/>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10</w:t>
            </w:r>
          </w:p>
        </w:tc>
        <w:tc>
          <w:tcPr>
            <w:tcW w:w="4660" w:type="dxa"/>
            <w:tcMar>
              <w:top w:w="15" w:type="dxa"/>
              <w:left w:w="15" w:type="dxa"/>
              <w:bottom w:w="15" w:type="dxa"/>
              <w:right w:w="15" w:type="dxa"/>
            </w:tcMar>
            <w:vAlign w:val="center"/>
          </w:tcPr>
          <w:p w:rsidR="00D41C86" w:rsidRPr="00E812F0" w:rsidRDefault="00D41C86" w:rsidP="005762D0">
            <w:pPr>
              <w:spacing w:after="0" w:line="240" w:lineRule="auto"/>
              <w:jc w:val="center"/>
              <w:rPr>
                <w:rFonts w:ascii="Times New Roman" w:hAnsi="Times New Roman" w:cs="Times New Roman"/>
                <w:sz w:val="28"/>
                <w:szCs w:val="28"/>
              </w:rPr>
            </w:pPr>
            <w:r w:rsidRPr="00E812F0">
              <w:rPr>
                <w:rFonts w:ascii="Times New Roman" w:hAnsi="Times New Roman" w:cs="Times New Roman"/>
                <w:color w:val="000000"/>
                <w:sz w:val="28"/>
                <w:szCs w:val="28"/>
              </w:rPr>
              <w:t>11</w:t>
            </w:r>
          </w:p>
        </w:tc>
      </w:tr>
    </w:tbl>
    <w:p w:rsidR="00D41C86" w:rsidRPr="00E812F0" w:rsidRDefault="00D41C86" w:rsidP="005762D0">
      <w:pPr>
        <w:spacing w:after="0" w:line="240" w:lineRule="auto"/>
        <w:jc w:val="both"/>
        <w:rPr>
          <w:rFonts w:ascii="Times New Roman" w:hAnsi="Times New Roman" w:cs="Times New Roman"/>
          <w:color w:val="000000"/>
          <w:sz w:val="28"/>
          <w:szCs w:val="28"/>
        </w:rPr>
      </w:pPr>
      <w:bookmarkStart w:id="1" w:name="z38"/>
    </w:p>
    <w:p w:rsidR="00D41C86" w:rsidRPr="00E812F0" w:rsidRDefault="00D41C86" w:rsidP="005762D0">
      <w:pPr>
        <w:spacing w:after="0" w:line="240" w:lineRule="auto"/>
        <w:jc w:val="both"/>
        <w:rPr>
          <w:rFonts w:ascii="Times New Roman" w:hAnsi="Times New Roman" w:cs="Times New Roman"/>
          <w:sz w:val="28"/>
          <w:szCs w:val="28"/>
        </w:rPr>
      </w:pPr>
      <w:r w:rsidRPr="00E812F0">
        <w:rPr>
          <w:rFonts w:ascii="Times New Roman" w:hAnsi="Times New Roman" w:cs="Times New Roman"/>
          <w:color w:val="000000"/>
          <w:sz w:val="28"/>
          <w:szCs w:val="28"/>
        </w:rPr>
        <w:t>__________________________________________________________________</w:t>
      </w:r>
    </w:p>
    <w:bookmarkEnd w:id="1"/>
    <w:p w:rsidR="00D41C86" w:rsidRPr="00E812F0" w:rsidRDefault="00065BCC" w:rsidP="005762D0">
      <w:pPr>
        <w:spacing w:after="0" w:line="240" w:lineRule="auto"/>
        <w:jc w:val="both"/>
        <w:rPr>
          <w:rFonts w:ascii="Times New Roman" w:hAnsi="Times New Roman" w:cs="Times New Roman"/>
          <w:sz w:val="28"/>
          <w:szCs w:val="28"/>
        </w:rPr>
      </w:pPr>
      <w:r w:rsidRPr="00065BCC">
        <w:rPr>
          <w:rFonts w:ascii="Times New Roman" w:hAnsi="Times New Roman" w:cs="Times New Roman"/>
          <w:color w:val="000000"/>
          <w:sz w:val="28"/>
          <w:szCs w:val="28"/>
        </w:rPr>
        <w:t>(тегі, аты, әкесінің аты (жеке басын куәландыраты</w:t>
      </w:r>
      <w:r>
        <w:rPr>
          <w:rFonts w:ascii="Times New Roman" w:hAnsi="Times New Roman" w:cs="Times New Roman"/>
          <w:color w:val="000000"/>
          <w:sz w:val="28"/>
          <w:szCs w:val="28"/>
        </w:rPr>
        <w:t>н құжатта көрсетілген жағдайда</w:t>
      </w:r>
      <w:r w:rsidRPr="00065BCC">
        <w:rPr>
          <w:rFonts w:ascii="Times New Roman" w:hAnsi="Times New Roman" w:cs="Times New Roman"/>
          <w:color w:val="000000"/>
          <w:sz w:val="28"/>
          <w:szCs w:val="28"/>
        </w:rPr>
        <w:t>) нысанды құрастыруға жауапты тұлғаның, қолы)</w:t>
      </w:r>
    </w:p>
    <w:p w:rsidR="00D41C86" w:rsidRPr="00E812F0" w:rsidRDefault="00D41C86" w:rsidP="00065BCC">
      <w:pPr>
        <w:spacing w:after="0" w:line="240" w:lineRule="auto"/>
        <w:jc w:val="both"/>
        <w:rPr>
          <w:rFonts w:ascii="Times New Roman" w:hAnsi="Times New Roman" w:cs="Times New Roman"/>
          <w:b/>
          <w:sz w:val="28"/>
          <w:szCs w:val="28"/>
        </w:rPr>
      </w:pPr>
      <w:r w:rsidRPr="00E812F0">
        <w:rPr>
          <w:rFonts w:ascii="Times New Roman" w:hAnsi="Times New Roman" w:cs="Times New Roman"/>
          <w:color w:val="000000"/>
          <w:sz w:val="28"/>
          <w:szCs w:val="28"/>
        </w:rPr>
        <w:t xml:space="preserve"> __________________________________________________________________ </w:t>
      </w:r>
      <w:r w:rsidR="00065BCC" w:rsidRPr="00065BCC">
        <w:rPr>
          <w:rFonts w:ascii="Times New Roman" w:hAnsi="Times New Roman" w:cs="Times New Roman"/>
          <w:color w:val="000000"/>
          <w:sz w:val="28"/>
          <w:szCs w:val="28"/>
        </w:rPr>
        <w:t>(тегі, аты, әкесінің аты (жеке басын куәландыраты</w:t>
      </w:r>
      <w:r w:rsidR="00065BCC">
        <w:rPr>
          <w:rFonts w:ascii="Times New Roman" w:hAnsi="Times New Roman" w:cs="Times New Roman"/>
          <w:color w:val="000000"/>
          <w:sz w:val="28"/>
          <w:szCs w:val="28"/>
        </w:rPr>
        <w:t>н құжатта көрсетілген жағдайда</w:t>
      </w:r>
      <w:r w:rsidR="00065BCC" w:rsidRPr="00065BCC">
        <w:rPr>
          <w:rFonts w:ascii="Times New Roman" w:hAnsi="Times New Roman" w:cs="Times New Roman"/>
          <w:color w:val="000000"/>
          <w:sz w:val="28"/>
          <w:szCs w:val="28"/>
        </w:rPr>
        <w:t>) басшысының, қолы)</w:t>
      </w:r>
    </w:p>
    <w:p w:rsidR="00080F64" w:rsidRPr="00E812F0" w:rsidRDefault="00243351" w:rsidP="005762D0">
      <w:pPr>
        <w:spacing w:after="0" w:line="240" w:lineRule="auto"/>
        <w:ind w:firstLine="709"/>
        <w:jc w:val="both"/>
        <w:rPr>
          <w:rFonts w:ascii="Times New Roman" w:hAnsi="Times New Roman" w:cs="Times New Roman"/>
          <w:sz w:val="28"/>
          <w:szCs w:val="28"/>
        </w:rPr>
      </w:pPr>
    </w:p>
    <w:p w:rsidR="000E6091" w:rsidRPr="00E812F0" w:rsidRDefault="000E6091" w:rsidP="005762D0">
      <w:pPr>
        <w:spacing w:after="0" w:line="240" w:lineRule="auto"/>
        <w:ind w:firstLine="709"/>
        <w:jc w:val="both"/>
        <w:rPr>
          <w:rFonts w:ascii="Times New Roman" w:hAnsi="Times New Roman" w:cs="Times New Roman"/>
          <w:sz w:val="28"/>
          <w:szCs w:val="28"/>
        </w:rPr>
      </w:pPr>
    </w:p>
    <w:p w:rsidR="000E6091" w:rsidRPr="00E812F0" w:rsidRDefault="000E6091" w:rsidP="005762D0">
      <w:pPr>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5626"/>
        <w:gridCol w:w="4011"/>
      </w:tblGrid>
      <w:tr w:rsidR="000E6091" w:rsidRPr="00E812F0" w:rsidTr="00E812F0">
        <w:trPr>
          <w:trHeight w:val="30"/>
        </w:trPr>
        <w:tc>
          <w:tcPr>
            <w:tcW w:w="5626" w:type="dxa"/>
            <w:tcMar>
              <w:top w:w="15" w:type="dxa"/>
              <w:left w:w="15" w:type="dxa"/>
              <w:bottom w:w="15" w:type="dxa"/>
              <w:right w:w="15" w:type="dxa"/>
            </w:tcMar>
            <w:vAlign w:val="center"/>
          </w:tcPr>
          <w:p w:rsidR="000E6091" w:rsidRPr="00E812F0" w:rsidRDefault="000E6091" w:rsidP="005762D0">
            <w:pPr>
              <w:spacing w:after="0" w:line="240" w:lineRule="auto"/>
              <w:ind w:firstLine="709"/>
              <w:jc w:val="center"/>
              <w:rPr>
                <w:rFonts w:ascii="Times New Roman" w:hAnsi="Times New Roman" w:cs="Times New Roman"/>
                <w:sz w:val="28"/>
                <w:szCs w:val="28"/>
              </w:rPr>
            </w:pPr>
            <w:r w:rsidRPr="00E812F0">
              <w:rPr>
                <w:rFonts w:ascii="Times New Roman" w:hAnsi="Times New Roman" w:cs="Times New Roman"/>
                <w:color w:val="000000"/>
                <w:sz w:val="28"/>
                <w:szCs w:val="28"/>
              </w:rPr>
              <w:lastRenderedPageBreak/>
              <w:t> </w:t>
            </w:r>
          </w:p>
        </w:tc>
        <w:tc>
          <w:tcPr>
            <w:tcW w:w="4011" w:type="dxa"/>
            <w:tcMar>
              <w:top w:w="15" w:type="dxa"/>
              <w:left w:w="15" w:type="dxa"/>
              <w:bottom w:w="15" w:type="dxa"/>
              <w:right w:w="15" w:type="dxa"/>
            </w:tcMar>
            <w:vAlign w:val="center"/>
          </w:tcPr>
          <w:p w:rsidR="00065BCC" w:rsidRPr="00065BCC" w:rsidRDefault="00FE6874" w:rsidP="00065BCC">
            <w:pPr>
              <w:spacing w:after="0" w:line="240" w:lineRule="auto"/>
              <w:jc w:val="center"/>
              <w:rPr>
                <w:rFonts w:ascii="Times New Roman" w:hAnsi="Times New Roman" w:cs="Times New Roman"/>
                <w:color w:val="000000"/>
                <w:sz w:val="28"/>
                <w:szCs w:val="28"/>
              </w:rPr>
            </w:pPr>
            <w:r w:rsidRPr="00E812F0">
              <w:rPr>
                <w:rFonts w:ascii="Times New Roman" w:hAnsi="Times New Roman" w:cs="Times New Roman"/>
                <w:color w:val="000000"/>
                <w:sz w:val="28"/>
                <w:szCs w:val="28"/>
              </w:rPr>
              <w:t xml:space="preserve"> </w:t>
            </w:r>
            <w:r w:rsidR="000E6091" w:rsidRPr="00E812F0">
              <w:rPr>
                <w:rFonts w:ascii="Times New Roman" w:hAnsi="Times New Roman" w:cs="Times New Roman"/>
                <w:color w:val="000000"/>
                <w:sz w:val="28"/>
                <w:szCs w:val="28"/>
              </w:rPr>
              <w:t>«</w:t>
            </w:r>
            <w:r w:rsidR="00065BCC" w:rsidRPr="00065BCC">
              <w:rPr>
                <w:rFonts w:ascii="Times New Roman" w:hAnsi="Times New Roman" w:cs="Times New Roman"/>
                <w:color w:val="000000"/>
                <w:sz w:val="28"/>
                <w:szCs w:val="28"/>
              </w:rPr>
              <w:t xml:space="preserve">Арнайы мобильдік қосымшаға келіп түсетін төлемдер сомаларын қоспағанда күнтізбелік айда арнаулы салық режимін қолданатын және (немесе) кәсіпкерлік қызметті жүзеге асыру үшін арнайы мобильдік қосымшаны пайдаланушы болып табылатын жеке тұлғаның, дара кәсіпкердің шотына келіп түскен төлемдердің жиынтық </w:t>
            </w:r>
          </w:p>
          <w:p w:rsidR="000E6091" w:rsidRPr="00E812F0" w:rsidRDefault="00065BCC" w:rsidP="00065BCC">
            <w:pPr>
              <w:spacing w:after="0" w:line="240" w:lineRule="auto"/>
              <w:jc w:val="center"/>
              <w:rPr>
                <w:rFonts w:ascii="Times New Roman" w:hAnsi="Times New Roman" w:cs="Times New Roman"/>
                <w:color w:val="000000"/>
                <w:sz w:val="28"/>
                <w:szCs w:val="28"/>
              </w:rPr>
            </w:pPr>
            <w:r w:rsidRPr="00065BCC">
              <w:rPr>
                <w:rFonts w:ascii="Times New Roman" w:hAnsi="Times New Roman" w:cs="Times New Roman"/>
                <w:color w:val="000000"/>
                <w:sz w:val="28"/>
                <w:szCs w:val="28"/>
              </w:rPr>
              <w:t>сомалары туралы мәліметтер</w:t>
            </w:r>
            <w:r w:rsidR="00187316" w:rsidRPr="00E812F0">
              <w:rPr>
                <w:rFonts w:ascii="Times New Roman" w:hAnsi="Times New Roman" w:cs="Times New Roman"/>
                <w:color w:val="000000"/>
                <w:sz w:val="28"/>
                <w:szCs w:val="28"/>
              </w:rPr>
              <w:t>»</w:t>
            </w:r>
            <w:r>
              <w:t xml:space="preserve"> </w:t>
            </w:r>
            <w:r w:rsidR="0016131D" w:rsidRPr="0016131D">
              <w:rPr>
                <w:rFonts w:ascii="Times New Roman" w:hAnsi="Times New Roman" w:cs="Times New Roman"/>
                <w:color w:val="000000"/>
                <w:sz w:val="28"/>
                <w:szCs w:val="28"/>
              </w:rPr>
              <w:t>әкімшілік деректерді өтеусіз негізде жинауға арналған нысан</w:t>
            </w:r>
          </w:p>
        </w:tc>
      </w:tr>
    </w:tbl>
    <w:p w:rsidR="00212417" w:rsidRPr="00E812F0" w:rsidRDefault="00212417" w:rsidP="005762D0">
      <w:pPr>
        <w:spacing w:after="0" w:line="240" w:lineRule="auto"/>
        <w:ind w:firstLine="709"/>
        <w:jc w:val="center"/>
        <w:rPr>
          <w:rFonts w:ascii="Times New Roman" w:hAnsi="Times New Roman" w:cs="Times New Roman"/>
          <w:b/>
          <w:color w:val="000000"/>
          <w:sz w:val="28"/>
          <w:szCs w:val="28"/>
        </w:rPr>
      </w:pPr>
      <w:bookmarkStart w:id="2" w:name="z40"/>
    </w:p>
    <w:p w:rsidR="00212417" w:rsidRPr="00E812F0" w:rsidRDefault="00212417" w:rsidP="005762D0">
      <w:pPr>
        <w:spacing w:after="0" w:line="240" w:lineRule="auto"/>
        <w:ind w:firstLine="709"/>
        <w:jc w:val="center"/>
        <w:rPr>
          <w:rFonts w:ascii="Times New Roman" w:hAnsi="Times New Roman" w:cs="Times New Roman"/>
          <w:b/>
          <w:color w:val="000000"/>
          <w:sz w:val="28"/>
          <w:szCs w:val="28"/>
        </w:rPr>
      </w:pPr>
    </w:p>
    <w:p w:rsidR="00065BCC" w:rsidRPr="00065BCC" w:rsidRDefault="00065BCC" w:rsidP="00065BCC">
      <w:pPr>
        <w:spacing w:after="0" w:line="240" w:lineRule="auto"/>
        <w:jc w:val="center"/>
        <w:rPr>
          <w:rFonts w:ascii="Times New Roman" w:hAnsi="Times New Roman" w:cs="Times New Roman"/>
          <w:b/>
          <w:color w:val="000000"/>
          <w:sz w:val="28"/>
          <w:szCs w:val="28"/>
        </w:rPr>
      </w:pPr>
      <w:r w:rsidRPr="00065BCC">
        <w:rPr>
          <w:rFonts w:ascii="Times New Roman" w:hAnsi="Times New Roman" w:cs="Times New Roman"/>
          <w:b/>
          <w:color w:val="000000"/>
          <w:sz w:val="28"/>
          <w:szCs w:val="28"/>
        </w:rPr>
        <w:t xml:space="preserve"> «Арнайы мобильдік қосымшаға келіп түсетін төлемдер сомаларын қоспағанда күнтізбелік айда арнаулы салық режимін қолданатын және (немесе) кәсіпкерлік қызметті жүзеге асыру үшін арнайы мобильдік қосымшаны пайдаланушы болып табылатын жеке тұлғаның, дара кәсіпкердің шотына келіп түскен төлемдердің жиынтық </w:t>
      </w:r>
    </w:p>
    <w:p w:rsidR="00065BCC" w:rsidRPr="00E812F0" w:rsidRDefault="00065BCC" w:rsidP="00065BCC">
      <w:pPr>
        <w:spacing w:after="0" w:line="240" w:lineRule="auto"/>
        <w:jc w:val="center"/>
        <w:rPr>
          <w:rFonts w:ascii="Times New Roman" w:hAnsi="Times New Roman" w:cs="Times New Roman"/>
          <w:b/>
          <w:color w:val="000000"/>
          <w:sz w:val="28"/>
          <w:szCs w:val="28"/>
        </w:rPr>
      </w:pPr>
      <w:r w:rsidRPr="00065BCC">
        <w:rPr>
          <w:rFonts w:ascii="Times New Roman" w:hAnsi="Times New Roman" w:cs="Times New Roman"/>
          <w:b/>
          <w:color w:val="000000"/>
          <w:sz w:val="28"/>
          <w:szCs w:val="28"/>
        </w:rPr>
        <w:t xml:space="preserve">сомалары туралы мәліметтер» </w:t>
      </w:r>
      <w:r w:rsidR="0016131D" w:rsidRPr="0016131D">
        <w:rPr>
          <w:rFonts w:ascii="Times New Roman" w:hAnsi="Times New Roman" w:cs="Times New Roman"/>
          <w:b/>
          <w:color w:val="000000"/>
          <w:sz w:val="28"/>
          <w:szCs w:val="28"/>
        </w:rPr>
        <w:t xml:space="preserve">әкімшілік деректерді өтеусіз негізде жинауға арналған </w:t>
      </w:r>
      <w:r w:rsidRPr="00065BCC">
        <w:rPr>
          <w:rFonts w:ascii="Times New Roman" w:hAnsi="Times New Roman" w:cs="Times New Roman"/>
          <w:b/>
          <w:color w:val="000000"/>
          <w:sz w:val="28"/>
          <w:szCs w:val="28"/>
        </w:rPr>
        <w:t>нысанын толтыру бойынша түсіндірме</w:t>
      </w:r>
    </w:p>
    <w:p w:rsidR="00E3688C" w:rsidRPr="00E812F0" w:rsidRDefault="00E3688C" w:rsidP="00065BCC">
      <w:pPr>
        <w:spacing w:after="0" w:line="240" w:lineRule="auto"/>
        <w:jc w:val="center"/>
        <w:rPr>
          <w:rFonts w:ascii="Times New Roman" w:hAnsi="Times New Roman" w:cs="Times New Roman"/>
          <w:color w:val="000000"/>
          <w:sz w:val="28"/>
          <w:szCs w:val="28"/>
        </w:rPr>
      </w:pPr>
      <w:r w:rsidRPr="00E812F0">
        <w:rPr>
          <w:rFonts w:ascii="Times New Roman" w:hAnsi="Times New Roman" w:cs="Times New Roman"/>
          <w:color w:val="000000"/>
          <w:sz w:val="28"/>
          <w:szCs w:val="28"/>
        </w:rPr>
        <w:t>(</w:t>
      </w:r>
      <w:r w:rsidR="00065BCC">
        <w:rPr>
          <w:rFonts w:ascii="Times New Roman" w:hAnsi="Times New Roman" w:cs="Times New Roman"/>
          <w:color w:val="000000"/>
          <w:sz w:val="28"/>
          <w:szCs w:val="28"/>
          <w:lang w:val="kk-KZ"/>
        </w:rPr>
        <w:t xml:space="preserve">бұдан әрі </w:t>
      </w:r>
      <w:r w:rsidR="00577EEF">
        <w:rPr>
          <w:rFonts w:ascii="Times New Roman" w:hAnsi="Times New Roman" w:cs="Times New Roman"/>
          <w:color w:val="000000"/>
          <w:sz w:val="28"/>
          <w:szCs w:val="28"/>
          <w:lang w:val="kk-KZ"/>
        </w:rPr>
        <w:t>– н</w:t>
      </w:r>
      <w:r w:rsidR="00065BCC">
        <w:rPr>
          <w:rFonts w:ascii="Times New Roman" w:hAnsi="Times New Roman" w:cs="Times New Roman"/>
          <w:color w:val="000000"/>
          <w:sz w:val="28"/>
          <w:szCs w:val="28"/>
          <w:lang w:val="kk-KZ"/>
        </w:rPr>
        <w:t>ысан</w:t>
      </w:r>
      <w:r w:rsidRPr="00E812F0">
        <w:rPr>
          <w:rFonts w:ascii="Times New Roman" w:hAnsi="Times New Roman" w:cs="Times New Roman"/>
          <w:color w:val="000000"/>
          <w:sz w:val="28"/>
          <w:szCs w:val="28"/>
        </w:rPr>
        <w:t>)</w:t>
      </w:r>
    </w:p>
    <w:p w:rsidR="000E6091" w:rsidRPr="00E812F0" w:rsidRDefault="000E6091" w:rsidP="005762D0">
      <w:pPr>
        <w:spacing w:after="0" w:line="240" w:lineRule="auto"/>
        <w:ind w:firstLine="709"/>
        <w:jc w:val="center"/>
        <w:rPr>
          <w:rFonts w:ascii="Times New Roman" w:hAnsi="Times New Roman" w:cs="Times New Roman"/>
          <w:sz w:val="28"/>
          <w:szCs w:val="28"/>
        </w:rPr>
      </w:pPr>
    </w:p>
    <w:p w:rsidR="00065BCC" w:rsidRPr="00E812F0" w:rsidRDefault="000E6091" w:rsidP="00577EEF">
      <w:pPr>
        <w:spacing w:after="0" w:line="240" w:lineRule="auto"/>
        <w:ind w:firstLine="709"/>
        <w:jc w:val="both"/>
        <w:rPr>
          <w:rFonts w:ascii="Times New Roman" w:hAnsi="Times New Roman" w:cs="Times New Roman"/>
          <w:color w:val="000000"/>
          <w:sz w:val="28"/>
          <w:szCs w:val="28"/>
        </w:rPr>
      </w:pPr>
      <w:bookmarkStart w:id="3" w:name="z41"/>
      <w:bookmarkEnd w:id="2"/>
      <w:r w:rsidRPr="00E812F0">
        <w:rPr>
          <w:rFonts w:ascii="Times New Roman" w:hAnsi="Times New Roman" w:cs="Times New Roman"/>
          <w:color w:val="000000"/>
          <w:sz w:val="28"/>
          <w:szCs w:val="28"/>
        </w:rPr>
        <w:t xml:space="preserve">1. </w:t>
      </w:r>
      <w:bookmarkStart w:id="4" w:name="z42"/>
      <w:bookmarkEnd w:id="3"/>
      <w:r w:rsidR="00065BCC" w:rsidRPr="00065BCC">
        <w:rPr>
          <w:rFonts w:ascii="Times New Roman" w:hAnsi="Times New Roman" w:cs="Times New Roman"/>
          <w:color w:val="000000"/>
          <w:sz w:val="28"/>
          <w:szCs w:val="28"/>
        </w:rPr>
        <w:t xml:space="preserve">Нысан Қазақстан Республикасы </w:t>
      </w:r>
      <w:r w:rsidR="00577EEF" w:rsidRPr="00065BCC">
        <w:rPr>
          <w:rFonts w:ascii="Times New Roman" w:hAnsi="Times New Roman" w:cs="Times New Roman"/>
          <w:color w:val="000000"/>
          <w:sz w:val="28"/>
          <w:szCs w:val="28"/>
        </w:rPr>
        <w:t xml:space="preserve">Салық </w:t>
      </w:r>
      <w:r w:rsidR="00577EEF">
        <w:rPr>
          <w:rFonts w:ascii="Times New Roman" w:hAnsi="Times New Roman" w:cs="Times New Roman"/>
          <w:color w:val="000000"/>
          <w:sz w:val="28"/>
          <w:szCs w:val="28"/>
        </w:rPr>
        <w:t xml:space="preserve">Кодексінің </w:t>
      </w:r>
      <w:r w:rsidR="00577EEF" w:rsidRPr="00577EEF">
        <w:rPr>
          <w:rFonts w:ascii="Times New Roman" w:hAnsi="Times New Roman" w:cs="Times New Roman"/>
          <w:color w:val="000000"/>
          <w:sz w:val="28"/>
          <w:szCs w:val="28"/>
        </w:rPr>
        <w:t>55-бабы 2-тармағы</w:t>
      </w:r>
      <w:r w:rsidR="00264DFB">
        <w:rPr>
          <w:rFonts w:ascii="Times New Roman" w:hAnsi="Times New Roman" w:cs="Times New Roman"/>
          <w:color w:val="000000"/>
          <w:sz w:val="28"/>
          <w:szCs w:val="28"/>
        </w:rPr>
        <w:br/>
      </w:r>
      <w:r w:rsidR="00577EEF" w:rsidRPr="00577EEF">
        <w:rPr>
          <w:rFonts w:ascii="Times New Roman" w:hAnsi="Times New Roman" w:cs="Times New Roman"/>
          <w:color w:val="000000"/>
          <w:sz w:val="28"/>
          <w:szCs w:val="28"/>
        </w:rPr>
        <w:t>2) тармақшасының үшінші абзацына сәйкес әзірленді</w:t>
      </w:r>
      <w:r w:rsidR="00065BCC" w:rsidRPr="00065BCC">
        <w:rPr>
          <w:rFonts w:ascii="Times New Roman" w:hAnsi="Times New Roman" w:cs="Times New Roman"/>
          <w:color w:val="000000"/>
          <w:sz w:val="28"/>
          <w:szCs w:val="28"/>
        </w:rPr>
        <w:t>.</w:t>
      </w:r>
    </w:p>
    <w:p w:rsidR="000E6091" w:rsidRPr="00E812F0" w:rsidRDefault="000E6091" w:rsidP="005762D0">
      <w:pPr>
        <w:spacing w:after="0" w:line="240" w:lineRule="auto"/>
        <w:ind w:firstLine="709"/>
        <w:jc w:val="both"/>
        <w:rPr>
          <w:rFonts w:ascii="Times New Roman" w:hAnsi="Times New Roman" w:cs="Times New Roman"/>
          <w:sz w:val="28"/>
          <w:szCs w:val="28"/>
        </w:rPr>
      </w:pPr>
      <w:r w:rsidRPr="00E812F0">
        <w:rPr>
          <w:rFonts w:ascii="Times New Roman" w:hAnsi="Times New Roman" w:cs="Times New Roman"/>
          <w:color w:val="000000"/>
          <w:sz w:val="28"/>
          <w:szCs w:val="28"/>
        </w:rPr>
        <w:t xml:space="preserve">2. </w:t>
      </w:r>
      <w:r w:rsidR="00A65BB6" w:rsidRPr="00A65BB6">
        <w:rPr>
          <w:rFonts w:ascii="Times New Roman" w:hAnsi="Times New Roman" w:cs="Times New Roman"/>
          <w:color w:val="000000"/>
          <w:sz w:val="28"/>
          <w:szCs w:val="28"/>
        </w:rPr>
        <w:t xml:space="preserve">Нысанның </w:t>
      </w:r>
      <w:r w:rsidR="00577EEF" w:rsidRPr="00577EEF">
        <w:rPr>
          <w:rFonts w:ascii="Times New Roman" w:hAnsi="Times New Roman" w:cs="Times New Roman"/>
          <w:color w:val="000000"/>
          <w:sz w:val="28"/>
          <w:szCs w:val="28"/>
        </w:rPr>
        <w:t xml:space="preserve">1-бағанда </w:t>
      </w:r>
      <w:r w:rsidR="006F2253" w:rsidRPr="006F2253">
        <w:rPr>
          <w:rFonts w:ascii="Times New Roman" w:hAnsi="Times New Roman" w:cs="Times New Roman"/>
          <w:color w:val="000000"/>
          <w:sz w:val="28"/>
          <w:szCs w:val="28"/>
        </w:rPr>
        <w:t>реттік нөмірі көрсетіледі</w:t>
      </w:r>
      <w:r w:rsidRPr="00E812F0">
        <w:rPr>
          <w:rFonts w:ascii="Times New Roman" w:hAnsi="Times New Roman" w:cs="Times New Roman"/>
          <w:color w:val="000000"/>
          <w:sz w:val="28"/>
          <w:szCs w:val="28"/>
        </w:rPr>
        <w:t>.</w:t>
      </w:r>
    </w:p>
    <w:p w:rsidR="000E6091" w:rsidRPr="00E812F0" w:rsidRDefault="000E6091" w:rsidP="005762D0">
      <w:pPr>
        <w:spacing w:after="0" w:line="240" w:lineRule="auto"/>
        <w:ind w:firstLine="709"/>
        <w:jc w:val="both"/>
        <w:rPr>
          <w:rFonts w:ascii="Times New Roman" w:hAnsi="Times New Roman" w:cs="Times New Roman"/>
          <w:sz w:val="28"/>
          <w:szCs w:val="28"/>
        </w:rPr>
      </w:pPr>
      <w:bookmarkStart w:id="5" w:name="z43"/>
      <w:bookmarkEnd w:id="4"/>
      <w:r w:rsidRPr="00E812F0">
        <w:rPr>
          <w:rFonts w:ascii="Times New Roman" w:hAnsi="Times New Roman" w:cs="Times New Roman"/>
          <w:color w:val="000000"/>
          <w:sz w:val="28"/>
          <w:szCs w:val="28"/>
        </w:rPr>
        <w:t xml:space="preserve">3. </w:t>
      </w:r>
      <w:r w:rsidR="00A65BB6" w:rsidRPr="00A65BB6">
        <w:rPr>
          <w:rFonts w:ascii="Times New Roman" w:hAnsi="Times New Roman" w:cs="Times New Roman"/>
          <w:color w:val="000000"/>
          <w:sz w:val="28"/>
          <w:szCs w:val="28"/>
        </w:rPr>
        <w:t xml:space="preserve">Нысанның </w:t>
      </w:r>
      <w:r w:rsidR="00577EEF">
        <w:rPr>
          <w:rFonts w:ascii="Times New Roman" w:hAnsi="Times New Roman" w:cs="Times New Roman"/>
          <w:color w:val="000000"/>
          <w:sz w:val="28"/>
          <w:szCs w:val="28"/>
        </w:rPr>
        <w:t>2</w:t>
      </w:r>
      <w:r w:rsidR="00577EEF" w:rsidRPr="00577EEF">
        <w:rPr>
          <w:rFonts w:ascii="Times New Roman" w:hAnsi="Times New Roman" w:cs="Times New Roman"/>
          <w:color w:val="000000"/>
          <w:sz w:val="28"/>
          <w:szCs w:val="28"/>
        </w:rPr>
        <w:t xml:space="preserve">-бағанда </w:t>
      </w:r>
      <w:r w:rsidR="006F2253" w:rsidRPr="006F2253">
        <w:rPr>
          <w:rFonts w:ascii="Times New Roman" w:hAnsi="Times New Roman" w:cs="Times New Roman"/>
          <w:color w:val="000000"/>
          <w:sz w:val="28"/>
          <w:szCs w:val="28"/>
        </w:rPr>
        <w:t>айы көрсетіледі</w:t>
      </w:r>
      <w:r w:rsidRPr="00E812F0">
        <w:rPr>
          <w:rFonts w:ascii="Times New Roman" w:hAnsi="Times New Roman" w:cs="Times New Roman"/>
          <w:color w:val="000000"/>
          <w:sz w:val="28"/>
          <w:szCs w:val="28"/>
        </w:rPr>
        <w:t>.</w:t>
      </w:r>
    </w:p>
    <w:p w:rsidR="000E6091" w:rsidRPr="00E812F0" w:rsidRDefault="000E6091" w:rsidP="005762D0">
      <w:pPr>
        <w:spacing w:after="0" w:line="240" w:lineRule="auto"/>
        <w:ind w:firstLine="709"/>
        <w:jc w:val="both"/>
        <w:rPr>
          <w:rFonts w:ascii="Times New Roman" w:hAnsi="Times New Roman" w:cs="Times New Roman"/>
          <w:sz w:val="28"/>
          <w:szCs w:val="28"/>
        </w:rPr>
      </w:pPr>
      <w:bookmarkStart w:id="6" w:name="z44"/>
      <w:bookmarkEnd w:id="5"/>
      <w:r w:rsidRPr="00E812F0">
        <w:rPr>
          <w:rFonts w:ascii="Times New Roman" w:hAnsi="Times New Roman" w:cs="Times New Roman"/>
          <w:color w:val="000000"/>
          <w:sz w:val="28"/>
          <w:szCs w:val="28"/>
        </w:rPr>
        <w:t xml:space="preserve">4. </w:t>
      </w:r>
      <w:r w:rsidR="00A65BB6" w:rsidRPr="00A65BB6">
        <w:rPr>
          <w:rFonts w:ascii="Times New Roman" w:hAnsi="Times New Roman" w:cs="Times New Roman"/>
          <w:color w:val="000000"/>
          <w:sz w:val="28"/>
          <w:szCs w:val="28"/>
        </w:rPr>
        <w:t xml:space="preserve">Нысанның </w:t>
      </w:r>
      <w:r w:rsidR="00577EEF">
        <w:rPr>
          <w:rFonts w:ascii="Times New Roman" w:hAnsi="Times New Roman" w:cs="Times New Roman"/>
          <w:color w:val="000000"/>
          <w:sz w:val="28"/>
          <w:szCs w:val="28"/>
          <w:lang w:val="kk-KZ"/>
        </w:rPr>
        <w:t>3</w:t>
      </w:r>
      <w:r w:rsidR="00577EEF" w:rsidRPr="00577EEF">
        <w:rPr>
          <w:rFonts w:ascii="Times New Roman" w:hAnsi="Times New Roman" w:cs="Times New Roman"/>
          <w:color w:val="000000"/>
          <w:sz w:val="28"/>
          <w:szCs w:val="28"/>
        </w:rPr>
        <w:t>-бағанда</w:t>
      </w:r>
      <w:r w:rsidR="00E3688C" w:rsidRPr="00E812F0">
        <w:rPr>
          <w:rFonts w:ascii="Times New Roman" w:hAnsi="Times New Roman" w:cs="Times New Roman"/>
          <w:color w:val="000000"/>
          <w:sz w:val="28"/>
          <w:szCs w:val="28"/>
        </w:rPr>
        <w:t xml:space="preserve"> </w:t>
      </w:r>
      <w:r w:rsidR="006F2253" w:rsidRPr="006F2253">
        <w:rPr>
          <w:rFonts w:ascii="Times New Roman" w:hAnsi="Times New Roman" w:cs="Times New Roman"/>
          <w:color w:val="000000"/>
          <w:sz w:val="28"/>
          <w:szCs w:val="28"/>
        </w:rPr>
        <w:t>жылы көрсетіледі</w:t>
      </w:r>
      <w:r w:rsidRPr="00E812F0">
        <w:rPr>
          <w:rFonts w:ascii="Times New Roman" w:hAnsi="Times New Roman" w:cs="Times New Roman"/>
          <w:color w:val="000000"/>
          <w:sz w:val="28"/>
          <w:szCs w:val="28"/>
        </w:rPr>
        <w:t>.</w:t>
      </w:r>
    </w:p>
    <w:p w:rsidR="000E6091" w:rsidRPr="00E812F0" w:rsidRDefault="00DB62D2" w:rsidP="005762D0">
      <w:pPr>
        <w:spacing w:after="0" w:line="240" w:lineRule="auto"/>
        <w:ind w:firstLine="709"/>
        <w:jc w:val="both"/>
        <w:rPr>
          <w:rFonts w:ascii="Times New Roman" w:hAnsi="Times New Roman" w:cs="Times New Roman"/>
          <w:sz w:val="28"/>
          <w:szCs w:val="28"/>
        </w:rPr>
      </w:pPr>
      <w:bookmarkStart w:id="7" w:name="z45"/>
      <w:bookmarkEnd w:id="6"/>
      <w:r w:rsidRPr="00E812F0">
        <w:rPr>
          <w:rFonts w:ascii="Times New Roman" w:hAnsi="Times New Roman" w:cs="Times New Roman"/>
          <w:color w:val="000000"/>
          <w:sz w:val="28"/>
          <w:szCs w:val="28"/>
        </w:rPr>
        <w:t xml:space="preserve">5. </w:t>
      </w:r>
      <w:r w:rsidR="00A65BB6" w:rsidRPr="00A65BB6">
        <w:rPr>
          <w:rFonts w:ascii="Times New Roman" w:hAnsi="Times New Roman" w:cs="Times New Roman"/>
          <w:color w:val="000000"/>
          <w:sz w:val="28"/>
          <w:szCs w:val="28"/>
        </w:rPr>
        <w:t xml:space="preserve">Нысанның </w:t>
      </w:r>
      <w:r w:rsidR="00577EEF">
        <w:rPr>
          <w:rFonts w:ascii="Times New Roman" w:hAnsi="Times New Roman" w:cs="Times New Roman"/>
          <w:color w:val="000000"/>
          <w:sz w:val="28"/>
          <w:szCs w:val="28"/>
        </w:rPr>
        <w:t>4</w:t>
      </w:r>
      <w:r w:rsidR="00577EEF" w:rsidRPr="00577EEF">
        <w:rPr>
          <w:rFonts w:ascii="Times New Roman" w:hAnsi="Times New Roman" w:cs="Times New Roman"/>
          <w:color w:val="000000"/>
          <w:sz w:val="28"/>
          <w:szCs w:val="28"/>
        </w:rPr>
        <w:t>-бағанда</w:t>
      </w:r>
      <w:r w:rsidR="00E3688C" w:rsidRPr="00E812F0">
        <w:rPr>
          <w:rFonts w:ascii="Times New Roman" w:hAnsi="Times New Roman" w:cs="Times New Roman"/>
          <w:color w:val="000000"/>
          <w:sz w:val="28"/>
          <w:szCs w:val="28"/>
        </w:rPr>
        <w:t xml:space="preserve"> </w:t>
      </w:r>
      <w:r w:rsidR="006F2253">
        <w:rPr>
          <w:rFonts w:ascii="Times New Roman" w:hAnsi="Times New Roman" w:cs="Times New Roman"/>
          <w:color w:val="000000"/>
          <w:sz w:val="28"/>
          <w:szCs w:val="28"/>
          <w:lang w:val="kk-KZ"/>
        </w:rPr>
        <w:t xml:space="preserve">жеке тұлғаның немесе </w:t>
      </w:r>
      <w:r w:rsidR="006F2253" w:rsidRPr="006F2253">
        <w:rPr>
          <w:rFonts w:ascii="Times New Roman" w:hAnsi="Times New Roman" w:cs="Times New Roman"/>
          <w:color w:val="000000"/>
          <w:sz w:val="28"/>
          <w:szCs w:val="28"/>
        </w:rPr>
        <w:t>дара кәсіпкердің жеке сәйкестендіру нөмірі көрсетіледі</w:t>
      </w:r>
      <w:r w:rsidR="000E6091" w:rsidRPr="00E812F0">
        <w:rPr>
          <w:rFonts w:ascii="Times New Roman" w:hAnsi="Times New Roman" w:cs="Times New Roman"/>
          <w:color w:val="000000"/>
          <w:sz w:val="28"/>
          <w:szCs w:val="28"/>
        </w:rPr>
        <w:t>.</w:t>
      </w:r>
    </w:p>
    <w:p w:rsidR="006F2253" w:rsidRPr="006F2253" w:rsidRDefault="000E6091" w:rsidP="005762D0">
      <w:pPr>
        <w:spacing w:after="0" w:line="240" w:lineRule="auto"/>
        <w:ind w:firstLine="709"/>
        <w:jc w:val="both"/>
        <w:rPr>
          <w:rFonts w:ascii="Times New Roman" w:hAnsi="Times New Roman" w:cs="Times New Roman"/>
          <w:sz w:val="28"/>
          <w:szCs w:val="28"/>
          <w:lang w:val="kk-KZ"/>
        </w:rPr>
      </w:pPr>
      <w:bookmarkStart w:id="8" w:name="z46"/>
      <w:bookmarkEnd w:id="7"/>
      <w:r w:rsidRPr="00E812F0">
        <w:rPr>
          <w:rFonts w:ascii="Times New Roman" w:hAnsi="Times New Roman" w:cs="Times New Roman"/>
          <w:color w:val="000000"/>
          <w:sz w:val="28"/>
          <w:szCs w:val="28"/>
        </w:rPr>
        <w:t xml:space="preserve">6. </w:t>
      </w:r>
      <w:r w:rsidR="00A65BB6" w:rsidRPr="00A65BB6">
        <w:rPr>
          <w:rFonts w:ascii="Times New Roman" w:hAnsi="Times New Roman" w:cs="Times New Roman"/>
          <w:color w:val="000000"/>
          <w:sz w:val="28"/>
          <w:szCs w:val="28"/>
        </w:rPr>
        <w:t xml:space="preserve">Нысанның </w:t>
      </w:r>
      <w:r w:rsidR="00577EEF">
        <w:rPr>
          <w:rFonts w:ascii="Times New Roman" w:hAnsi="Times New Roman" w:cs="Times New Roman"/>
          <w:color w:val="000000"/>
          <w:sz w:val="28"/>
          <w:szCs w:val="28"/>
        </w:rPr>
        <w:t>5</w:t>
      </w:r>
      <w:r w:rsidR="00577EEF" w:rsidRPr="00577EEF">
        <w:rPr>
          <w:rFonts w:ascii="Times New Roman" w:hAnsi="Times New Roman" w:cs="Times New Roman"/>
          <w:color w:val="000000"/>
          <w:sz w:val="28"/>
          <w:szCs w:val="28"/>
        </w:rPr>
        <w:t>-бағанда</w:t>
      </w:r>
      <w:r w:rsidR="006F2253">
        <w:rPr>
          <w:rFonts w:ascii="Times New Roman" w:hAnsi="Times New Roman" w:cs="Times New Roman"/>
          <w:color w:val="000000"/>
          <w:sz w:val="28"/>
          <w:szCs w:val="28"/>
          <w:lang w:val="kk-KZ"/>
        </w:rPr>
        <w:t xml:space="preserve"> жеке тұлғаның немесе </w:t>
      </w:r>
      <w:r w:rsidR="006F2253" w:rsidRPr="006F2253">
        <w:rPr>
          <w:rFonts w:ascii="Times New Roman" w:hAnsi="Times New Roman" w:cs="Times New Roman"/>
          <w:color w:val="000000"/>
          <w:sz w:val="28"/>
          <w:szCs w:val="28"/>
        </w:rPr>
        <w:t xml:space="preserve">дара кәсіпкердің </w:t>
      </w:r>
      <w:r w:rsidR="006F2253">
        <w:rPr>
          <w:rFonts w:ascii="Times New Roman" w:hAnsi="Times New Roman" w:cs="Times New Roman"/>
          <w:color w:val="000000"/>
          <w:sz w:val="28"/>
          <w:szCs w:val="28"/>
          <w:lang w:val="kk-KZ"/>
        </w:rPr>
        <w:t xml:space="preserve"> </w:t>
      </w:r>
      <w:r w:rsidR="006F2253" w:rsidRPr="00065BCC">
        <w:rPr>
          <w:rFonts w:ascii="Times New Roman" w:hAnsi="Times New Roman" w:cs="Times New Roman"/>
          <w:color w:val="000000"/>
          <w:sz w:val="28"/>
          <w:szCs w:val="28"/>
        </w:rPr>
        <w:t>тегі, аты, әкесінің аты (жеке басын куәландыраты</w:t>
      </w:r>
      <w:r w:rsidR="006F2253">
        <w:rPr>
          <w:rFonts w:ascii="Times New Roman" w:hAnsi="Times New Roman" w:cs="Times New Roman"/>
          <w:color w:val="000000"/>
          <w:sz w:val="28"/>
          <w:szCs w:val="28"/>
        </w:rPr>
        <w:t>н құжатта көрсетілген жағдайда)</w:t>
      </w:r>
      <w:r w:rsidR="006F2253">
        <w:rPr>
          <w:rFonts w:ascii="Times New Roman" w:hAnsi="Times New Roman" w:cs="Times New Roman"/>
          <w:color w:val="000000"/>
          <w:sz w:val="28"/>
          <w:szCs w:val="28"/>
          <w:lang w:val="kk-KZ"/>
        </w:rPr>
        <w:t>.</w:t>
      </w:r>
    </w:p>
    <w:p w:rsidR="000E6091" w:rsidRPr="006F2253" w:rsidRDefault="00212417" w:rsidP="005762D0">
      <w:pPr>
        <w:spacing w:after="0" w:line="240" w:lineRule="auto"/>
        <w:ind w:firstLine="709"/>
        <w:jc w:val="both"/>
        <w:rPr>
          <w:rFonts w:ascii="Times New Roman" w:hAnsi="Times New Roman" w:cs="Times New Roman"/>
          <w:sz w:val="28"/>
          <w:szCs w:val="28"/>
          <w:lang w:val="kk-KZ"/>
        </w:rPr>
      </w:pPr>
      <w:bookmarkStart w:id="9" w:name="z47"/>
      <w:bookmarkEnd w:id="8"/>
      <w:r w:rsidRPr="006F2253">
        <w:rPr>
          <w:rFonts w:ascii="Times New Roman" w:hAnsi="Times New Roman" w:cs="Times New Roman"/>
          <w:color w:val="000000"/>
          <w:sz w:val="28"/>
          <w:szCs w:val="28"/>
          <w:lang w:val="kk-KZ"/>
        </w:rPr>
        <w:t>7</w:t>
      </w:r>
      <w:r w:rsidR="000E6091" w:rsidRPr="006F2253">
        <w:rPr>
          <w:rFonts w:ascii="Times New Roman" w:hAnsi="Times New Roman" w:cs="Times New Roman"/>
          <w:color w:val="000000"/>
          <w:sz w:val="28"/>
          <w:szCs w:val="28"/>
          <w:lang w:val="kk-KZ"/>
        </w:rPr>
        <w:t xml:space="preserve">. </w:t>
      </w:r>
      <w:r w:rsidR="00A65BB6" w:rsidRPr="00A65BB6">
        <w:rPr>
          <w:rFonts w:ascii="Times New Roman" w:hAnsi="Times New Roman" w:cs="Times New Roman"/>
          <w:color w:val="000000"/>
          <w:sz w:val="28"/>
          <w:szCs w:val="28"/>
          <w:lang w:val="kk-KZ"/>
        </w:rPr>
        <w:t xml:space="preserve">Нысанның </w:t>
      </w:r>
      <w:r w:rsidR="00577EEF" w:rsidRPr="006F2253">
        <w:rPr>
          <w:rFonts w:ascii="Times New Roman" w:hAnsi="Times New Roman" w:cs="Times New Roman"/>
          <w:color w:val="000000"/>
          <w:sz w:val="28"/>
          <w:szCs w:val="28"/>
          <w:lang w:val="kk-KZ"/>
        </w:rPr>
        <w:t xml:space="preserve">6-бағанда </w:t>
      </w:r>
      <w:r w:rsidR="006F2253" w:rsidRPr="006F2253">
        <w:rPr>
          <w:rFonts w:ascii="Times New Roman" w:hAnsi="Times New Roman" w:cs="Times New Roman"/>
          <w:color w:val="000000"/>
          <w:sz w:val="28"/>
          <w:szCs w:val="28"/>
          <w:lang w:val="kk-KZ"/>
        </w:rPr>
        <w:t>банктің (Қазақстан Республикасының банктің филиалы, Қазақстан Республикасының бейрезидент банктерінің Қазақстан Республикасының аумағында құрылған филиалы), банктік шоттары ашылған ұйымдардың БСН-і көрсетіледі</w:t>
      </w:r>
      <w:r w:rsidR="00FC6E98" w:rsidRPr="006F2253">
        <w:rPr>
          <w:rFonts w:ascii="Times New Roman" w:hAnsi="Times New Roman" w:cs="Times New Roman"/>
          <w:color w:val="000000"/>
          <w:sz w:val="28"/>
          <w:szCs w:val="28"/>
          <w:lang w:val="kk-KZ"/>
        </w:rPr>
        <w:t>.</w:t>
      </w:r>
    </w:p>
    <w:p w:rsidR="002A400F" w:rsidRPr="006F2253" w:rsidRDefault="00E3688C" w:rsidP="005762D0">
      <w:pPr>
        <w:spacing w:after="0" w:line="240" w:lineRule="auto"/>
        <w:ind w:firstLine="709"/>
        <w:jc w:val="both"/>
        <w:rPr>
          <w:rFonts w:ascii="Times New Roman" w:hAnsi="Times New Roman" w:cs="Times New Roman"/>
          <w:sz w:val="28"/>
          <w:szCs w:val="28"/>
          <w:lang w:val="kk-KZ"/>
        </w:rPr>
      </w:pPr>
      <w:bookmarkStart w:id="10" w:name="z48"/>
      <w:bookmarkEnd w:id="9"/>
      <w:r w:rsidRPr="006F2253">
        <w:rPr>
          <w:rFonts w:ascii="Times New Roman" w:hAnsi="Times New Roman" w:cs="Times New Roman"/>
          <w:color w:val="000000"/>
          <w:sz w:val="28"/>
          <w:szCs w:val="28"/>
          <w:lang w:val="kk-KZ"/>
        </w:rPr>
        <w:t xml:space="preserve">8. </w:t>
      </w:r>
      <w:r w:rsidR="00A65BB6" w:rsidRPr="00A65BB6">
        <w:rPr>
          <w:rFonts w:ascii="Times New Roman" w:hAnsi="Times New Roman" w:cs="Times New Roman"/>
          <w:color w:val="000000"/>
          <w:sz w:val="28"/>
          <w:szCs w:val="28"/>
          <w:lang w:val="kk-KZ"/>
        </w:rPr>
        <w:t xml:space="preserve">Нысанның </w:t>
      </w:r>
      <w:r w:rsidR="00577EEF" w:rsidRPr="006F2253">
        <w:rPr>
          <w:rFonts w:ascii="Times New Roman" w:hAnsi="Times New Roman" w:cs="Times New Roman"/>
          <w:color w:val="000000"/>
          <w:sz w:val="28"/>
          <w:szCs w:val="28"/>
          <w:lang w:val="kk-KZ"/>
        </w:rPr>
        <w:t>7-бағанда</w:t>
      </w:r>
      <w:r w:rsidRPr="006F2253">
        <w:rPr>
          <w:rFonts w:ascii="Times New Roman" w:hAnsi="Times New Roman" w:cs="Times New Roman"/>
          <w:color w:val="000000"/>
          <w:sz w:val="28"/>
          <w:szCs w:val="28"/>
          <w:lang w:val="kk-KZ"/>
        </w:rPr>
        <w:t xml:space="preserve"> </w:t>
      </w:r>
      <w:r w:rsidR="006F2253" w:rsidRPr="006F2253">
        <w:rPr>
          <w:rFonts w:ascii="Times New Roman" w:hAnsi="Times New Roman" w:cs="Times New Roman"/>
          <w:color w:val="000000"/>
          <w:sz w:val="28"/>
          <w:szCs w:val="28"/>
          <w:lang w:val="kk-KZ"/>
        </w:rPr>
        <w:t>банктің (Қазақстан Республикасының банктің филиалы, Қазақстан Республикасының бейрезидент банктерінің Қазақстан Республикасының аумағында құрылған филиалы), банктік шоттары ашылған ұйымдардың БСК көрсетіледі</w:t>
      </w:r>
      <w:r w:rsidR="00FC6E98" w:rsidRPr="006F2253">
        <w:rPr>
          <w:rFonts w:ascii="Times New Roman" w:hAnsi="Times New Roman" w:cs="Times New Roman"/>
          <w:color w:val="000000"/>
          <w:sz w:val="28"/>
          <w:szCs w:val="28"/>
          <w:lang w:val="kk-KZ"/>
        </w:rPr>
        <w:t>.</w:t>
      </w:r>
      <w:bookmarkStart w:id="11" w:name="z49"/>
      <w:bookmarkEnd w:id="10"/>
    </w:p>
    <w:p w:rsidR="002A400F" w:rsidRPr="006F2253" w:rsidRDefault="00F248A7" w:rsidP="005762D0">
      <w:pPr>
        <w:spacing w:after="0" w:line="240" w:lineRule="auto"/>
        <w:ind w:firstLine="709"/>
        <w:jc w:val="both"/>
        <w:rPr>
          <w:rFonts w:ascii="Times New Roman" w:hAnsi="Times New Roman" w:cs="Times New Roman"/>
          <w:sz w:val="28"/>
          <w:szCs w:val="28"/>
          <w:lang w:val="kk-KZ"/>
        </w:rPr>
      </w:pPr>
      <w:r w:rsidRPr="006F2253">
        <w:rPr>
          <w:rFonts w:ascii="Times New Roman" w:hAnsi="Times New Roman" w:cs="Times New Roman"/>
          <w:color w:val="000000"/>
          <w:sz w:val="28"/>
          <w:szCs w:val="28"/>
          <w:lang w:val="kk-KZ"/>
        </w:rPr>
        <w:lastRenderedPageBreak/>
        <w:t xml:space="preserve">9. </w:t>
      </w:r>
      <w:r w:rsidR="00A65BB6" w:rsidRPr="00A65BB6">
        <w:rPr>
          <w:rFonts w:ascii="Times New Roman" w:hAnsi="Times New Roman" w:cs="Times New Roman"/>
          <w:color w:val="000000"/>
          <w:sz w:val="28"/>
          <w:szCs w:val="28"/>
          <w:lang w:val="kk-KZ"/>
        </w:rPr>
        <w:t xml:space="preserve">Нысанның </w:t>
      </w:r>
      <w:r w:rsidR="00577EEF" w:rsidRPr="006F2253">
        <w:rPr>
          <w:rFonts w:ascii="Times New Roman" w:hAnsi="Times New Roman" w:cs="Times New Roman"/>
          <w:color w:val="000000"/>
          <w:sz w:val="28"/>
          <w:szCs w:val="28"/>
          <w:lang w:val="kk-KZ"/>
        </w:rPr>
        <w:t xml:space="preserve">8-бағанда </w:t>
      </w:r>
      <w:r w:rsidR="006F2253" w:rsidRPr="006F2253">
        <w:rPr>
          <w:rFonts w:ascii="Times New Roman" w:hAnsi="Times New Roman" w:cs="Times New Roman"/>
          <w:color w:val="000000"/>
          <w:sz w:val="28"/>
          <w:szCs w:val="28"/>
          <w:lang w:val="kk-KZ"/>
        </w:rPr>
        <w:t>банктің (Қазақстан Республикасының банктің филиалы, Қазақстан Республикасының бейрезидент банктерінің Қазақстан Республикасының аумағында құрылған филиалы), банктік шоттары ашылған ұйымдардың атауы көрсетіледі</w:t>
      </w:r>
      <w:r w:rsidR="000E6091" w:rsidRPr="006F2253">
        <w:rPr>
          <w:rFonts w:ascii="Times New Roman" w:hAnsi="Times New Roman" w:cs="Times New Roman"/>
          <w:color w:val="000000"/>
          <w:sz w:val="28"/>
          <w:szCs w:val="28"/>
          <w:lang w:val="kk-KZ"/>
        </w:rPr>
        <w:t>.</w:t>
      </w:r>
      <w:bookmarkStart w:id="12" w:name="z50"/>
      <w:bookmarkEnd w:id="11"/>
    </w:p>
    <w:p w:rsidR="002A400F" w:rsidRPr="006F2253" w:rsidRDefault="00E3688C" w:rsidP="005762D0">
      <w:pPr>
        <w:spacing w:after="0" w:line="240" w:lineRule="auto"/>
        <w:ind w:firstLine="709"/>
        <w:jc w:val="both"/>
        <w:rPr>
          <w:rFonts w:ascii="Times New Roman" w:hAnsi="Times New Roman" w:cs="Times New Roman"/>
          <w:sz w:val="28"/>
          <w:szCs w:val="28"/>
          <w:lang w:val="kk-KZ"/>
        </w:rPr>
      </w:pPr>
      <w:r w:rsidRPr="006F2253">
        <w:rPr>
          <w:rFonts w:ascii="Times New Roman" w:hAnsi="Times New Roman" w:cs="Times New Roman"/>
          <w:color w:val="000000"/>
          <w:sz w:val="28"/>
          <w:szCs w:val="28"/>
          <w:lang w:val="kk-KZ"/>
        </w:rPr>
        <w:t xml:space="preserve">10. </w:t>
      </w:r>
      <w:r w:rsidR="00A65BB6" w:rsidRPr="00A65BB6">
        <w:rPr>
          <w:rFonts w:ascii="Times New Roman" w:hAnsi="Times New Roman" w:cs="Times New Roman"/>
          <w:color w:val="000000"/>
          <w:sz w:val="28"/>
          <w:szCs w:val="28"/>
          <w:lang w:val="kk-KZ"/>
        </w:rPr>
        <w:t xml:space="preserve">Нысанның </w:t>
      </w:r>
      <w:r w:rsidR="00577EEF" w:rsidRPr="006F2253">
        <w:rPr>
          <w:rFonts w:ascii="Times New Roman" w:hAnsi="Times New Roman" w:cs="Times New Roman"/>
          <w:color w:val="000000"/>
          <w:sz w:val="28"/>
          <w:szCs w:val="28"/>
          <w:lang w:val="kk-KZ"/>
        </w:rPr>
        <w:t>9-бағанда</w:t>
      </w:r>
      <w:r w:rsidRPr="006F2253">
        <w:rPr>
          <w:rFonts w:ascii="Times New Roman" w:hAnsi="Times New Roman" w:cs="Times New Roman"/>
          <w:color w:val="000000"/>
          <w:sz w:val="28"/>
          <w:szCs w:val="28"/>
          <w:lang w:val="kk-KZ"/>
        </w:rPr>
        <w:t xml:space="preserve"> </w:t>
      </w:r>
      <w:r w:rsidR="006F2253" w:rsidRPr="006F2253">
        <w:rPr>
          <w:rFonts w:ascii="Times New Roman" w:hAnsi="Times New Roman" w:cs="Times New Roman"/>
          <w:color w:val="000000"/>
          <w:sz w:val="28"/>
          <w:szCs w:val="28"/>
          <w:lang w:val="kk-KZ"/>
        </w:rPr>
        <w:t>банк шотының валютасы көрсетіледі</w:t>
      </w:r>
      <w:r w:rsidR="000E6091" w:rsidRPr="006F2253">
        <w:rPr>
          <w:rFonts w:ascii="Times New Roman" w:hAnsi="Times New Roman" w:cs="Times New Roman"/>
          <w:color w:val="000000"/>
          <w:sz w:val="28"/>
          <w:szCs w:val="28"/>
          <w:lang w:val="kk-KZ"/>
        </w:rPr>
        <w:t>.</w:t>
      </w:r>
      <w:bookmarkStart w:id="13" w:name="z51"/>
      <w:bookmarkEnd w:id="12"/>
    </w:p>
    <w:p w:rsidR="002A400F" w:rsidRPr="006F2253" w:rsidRDefault="00E3688C" w:rsidP="005762D0">
      <w:pPr>
        <w:spacing w:after="0" w:line="240" w:lineRule="auto"/>
        <w:ind w:firstLine="709"/>
        <w:jc w:val="both"/>
        <w:rPr>
          <w:rFonts w:ascii="Times New Roman" w:hAnsi="Times New Roman" w:cs="Times New Roman"/>
          <w:sz w:val="28"/>
          <w:szCs w:val="28"/>
          <w:lang w:val="kk-KZ"/>
        </w:rPr>
      </w:pPr>
      <w:r w:rsidRPr="006F2253">
        <w:rPr>
          <w:rFonts w:ascii="Times New Roman" w:hAnsi="Times New Roman" w:cs="Times New Roman"/>
          <w:color w:val="000000"/>
          <w:sz w:val="28"/>
          <w:szCs w:val="28"/>
          <w:lang w:val="kk-KZ"/>
        </w:rPr>
        <w:t xml:space="preserve">11. </w:t>
      </w:r>
      <w:r w:rsidR="00A65BB6">
        <w:rPr>
          <w:rFonts w:ascii="Times New Roman" w:hAnsi="Times New Roman" w:cs="Times New Roman"/>
          <w:color w:val="000000"/>
          <w:sz w:val="28"/>
          <w:szCs w:val="28"/>
          <w:lang w:val="kk-KZ"/>
        </w:rPr>
        <w:t xml:space="preserve">Нысанның </w:t>
      </w:r>
      <w:r w:rsidR="00577EEF" w:rsidRPr="006F2253">
        <w:rPr>
          <w:rFonts w:ascii="Times New Roman" w:hAnsi="Times New Roman" w:cs="Times New Roman"/>
          <w:color w:val="000000"/>
          <w:sz w:val="28"/>
          <w:szCs w:val="28"/>
          <w:lang w:val="kk-KZ"/>
        </w:rPr>
        <w:t>1</w:t>
      </w:r>
      <w:r w:rsidR="00577EEF">
        <w:rPr>
          <w:rFonts w:ascii="Times New Roman" w:hAnsi="Times New Roman" w:cs="Times New Roman"/>
          <w:color w:val="000000"/>
          <w:sz w:val="28"/>
          <w:szCs w:val="28"/>
          <w:lang w:val="kk-KZ"/>
        </w:rPr>
        <w:t>0</w:t>
      </w:r>
      <w:r w:rsidR="00577EEF" w:rsidRPr="006F2253">
        <w:rPr>
          <w:rFonts w:ascii="Times New Roman" w:hAnsi="Times New Roman" w:cs="Times New Roman"/>
          <w:color w:val="000000"/>
          <w:sz w:val="28"/>
          <w:szCs w:val="28"/>
          <w:lang w:val="kk-KZ"/>
        </w:rPr>
        <w:t>-бағанда</w:t>
      </w:r>
      <w:r w:rsidRPr="006F2253">
        <w:rPr>
          <w:rFonts w:ascii="Times New Roman" w:hAnsi="Times New Roman" w:cs="Times New Roman"/>
          <w:color w:val="000000"/>
          <w:sz w:val="28"/>
          <w:szCs w:val="28"/>
          <w:lang w:val="kk-KZ"/>
        </w:rPr>
        <w:t xml:space="preserve"> </w:t>
      </w:r>
      <w:r w:rsidR="006F2253" w:rsidRPr="006F2253">
        <w:rPr>
          <w:rFonts w:ascii="Times New Roman" w:hAnsi="Times New Roman" w:cs="Times New Roman"/>
          <w:color w:val="000000"/>
          <w:sz w:val="28"/>
          <w:szCs w:val="28"/>
          <w:lang w:val="kk-KZ"/>
        </w:rPr>
        <w:t xml:space="preserve">төлем мақсатының коды көрсетіледі </w:t>
      </w:r>
      <w:r w:rsidR="002A400F" w:rsidRPr="006F2253">
        <w:rPr>
          <w:rFonts w:ascii="Times New Roman" w:hAnsi="Times New Roman" w:cs="Times New Roman"/>
          <w:color w:val="000000"/>
          <w:sz w:val="28"/>
          <w:szCs w:val="28"/>
          <w:lang w:val="kk-KZ"/>
        </w:rPr>
        <w:t>(</w:t>
      </w:r>
      <w:r w:rsidR="006F2253">
        <w:rPr>
          <w:rFonts w:ascii="Times New Roman" w:hAnsi="Times New Roman" w:cs="Times New Roman"/>
          <w:color w:val="000000"/>
          <w:sz w:val="28"/>
          <w:szCs w:val="28"/>
          <w:lang w:val="kk-KZ"/>
        </w:rPr>
        <w:t>ТМК</w:t>
      </w:r>
      <w:r w:rsidR="002A400F" w:rsidRPr="006F2253">
        <w:rPr>
          <w:rFonts w:ascii="Times New Roman" w:hAnsi="Times New Roman" w:cs="Times New Roman"/>
          <w:color w:val="000000"/>
          <w:sz w:val="28"/>
          <w:szCs w:val="28"/>
          <w:lang w:val="kk-KZ"/>
        </w:rPr>
        <w:t>)</w:t>
      </w:r>
      <w:r w:rsidR="000E6091" w:rsidRPr="006F2253">
        <w:rPr>
          <w:rFonts w:ascii="Times New Roman" w:hAnsi="Times New Roman" w:cs="Times New Roman"/>
          <w:color w:val="000000"/>
          <w:sz w:val="28"/>
          <w:szCs w:val="28"/>
          <w:lang w:val="kk-KZ"/>
        </w:rPr>
        <w:t>.</w:t>
      </w:r>
      <w:bookmarkStart w:id="14" w:name="z52"/>
      <w:bookmarkEnd w:id="13"/>
    </w:p>
    <w:p w:rsidR="000E6091" w:rsidRPr="008030D8" w:rsidRDefault="00E3688C" w:rsidP="005762D0">
      <w:pPr>
        <w:spacing w:after="0" w:line="240" w:lineRule="auto"/>
        <w:ind w:firstLine="709"/>
        <w:jc w:val="both"/>
        <w:rPr>
          <w:rFonts w:ascii="Times New Roman" w:hAnsi="Times New Roman" w:cs="Times New Roman"/>
          <w:color w:val="000000"/>
          <w:sz w:val="28"/>
          <w:szCs w:val="28"/>
          <w:lang w:val="kk-KZ"/>
        </w:rPr>
      </w:pPr>
      <w:r w:rsidRPr="006F2253">
        <w:rPr>
          <w:rFonts w:ascii="Times New Roman" w:hAnsi="Times New Roman" w:cs="Times New Roman"/>
          <w:color w:val="000000"/>
          <w:sz w:val="28"/>
          <w:szCs w:val="28"/>
          <w:lang w:val="kk-KZ"/>
        </w:rPr>
        <w:t xml:space="preserve">12. </w:t>
      </w:r>
      <w:r w:rsidR="00A65BB6" w:rsidRPr="00A65BB6">
        <w:rPr>
          <w:rFonts w:ascii="Times New Roman" w:hAnsi="Times New Roman" w:cs="Times New Roman"/>
          <w:color w:val="000000"/>
          <w:sz w:val="28"/>
          <w:szCs w:val="28"/>
          <w:lang w:val="kk-KZ"/>
        </w:rPr>
        <w:t xml:space="preserve">Нысанның </w:t>
      </w:r>
      <w:r w:rsidR="00577EEF" w:rsidRPr="006F2253">
        <w:rPr>
          <w:rFonts w:ascii="Times New Roman" w:hAnsi="Times New Roman" w:cs="Times New Roman"/>
          <w:color w:val="000000"/>
          <w:sz w:val="28"/>
          <w:szCs w:val="28"/>
          <w:lang w:val="kk-KZ"/>
        </w:rPr>
        <w:t>1</w:t>
      </w:r>
      <w:r w:rsidR="00577EEF">
        <w:rPr>
          <w:rFonts w:ascii="Times New Roman" w:hAnsi="Times New Roman" w:cs="Times New Roman"/>
          <w:color w:val="000000"/>
          <w:sz w:val="28"/>
          <w:szCs w:val="28"/>
          <w:lang w:val="kk-KZ"/>
        </w:rPr>
        <w:t>1</w:t>
      </w:r>
      <w:r w:rsidR="00577EEF" w:rsidRPr="006F2253">
        <w:rPr>
          <w:rFonts w:ascii="Times New Roman" w:hAnsi="Times New Roman" w:cs="Times New Roman"/>
          <w:color w:val="000000"/>
          <w:sz w:val="28"/>
          <w:szCs w:val="28"/>
          <w:lang w:val="kk-KZ"/>
        </w:rPr>
        <w:t xml:space="preserve">-бағанда </w:t>
      </w:r>
      <w:bookmarkEnd w:id="14"/>
      <w:r w:rsidR="006F2253" w:rsidRPr="006F2253">
        <w:rPr>
          <w:rFonts w:ascii="Times New Roman" w:hAnsi="Times New Roman" w:cs="Times New Roman"/>
          <w:color w:val="000000"/>
          <w:sz w:val="28"/>
          <w:szCs w:val="28"/>
          <w:lang w:val="kk-KZ"/>
        </w:rPr>
        <w:t>күнтізбелік айда түскен төлемдердің ТМК бөлісіндегі жиынтық сомасы (теңге) көрсетіледі.</w:t>
      </w: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p w:rsidR="008030D8" w:rsidRPr="007800EB" w:rsidRDefault="008030D8" w:rsidP="005762D0">
      <w:pPr>
        <w:spacing w:after="0" w:line="240" w:lineRule="auto"/>
        <w:ind w:firstLine="709"/>
        <w:jc w:val="both"/>
        <w:rPr>
          <w:rFonts w:ascii="Times New Roman" w:hAnsi="Times New Roman" w:cs="Times New Roman"/>
          <w:color w:val="000000"/>
          <w:sz w:val="28"/>
          <w:szCs w:val="28"/>
          <w:lang w:val="kk-KZ"/>
        </w:rPr>
      </w:pPr>
    </w:p>
    <w:sectPr w:rsidR="008030D8" w:rsidRPr="007800EB" w:rsidSect="008D32A8">
      <w:headerReference w:type="default" r:id="rId8"/>
      <w:pgSz w:w="11906" w:h="16838"/>
      <w:pgMar w:top="1418" w:right="851" w:bottom="1418" w:left="1418"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351" w:rsidRDefault="00243351" w:rsidP="009133B3">
      <w:pPr>
        <w:spacing w:after="0" w:line="240" w:lineRule="auto"/>
      </w:pPr>
      <w:r>
        <w:separator/>
      </w:r>
    </w:p>
  </w:endnote>
  <w:endnote w:type="continuationSeparator" w:id="0">
    <w:p w:rsidR="00243351" w:rsidRDefault="00243351" w:rsidP="00913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351" w:rsidRDefault="00243351" w:rsidP="009133B3">
      <w:pPr>
        <w:spacing w:after="0" w:line="240" w:lineRule="auto"/>
      </w:pPr>
      <w:r>
        <w:separator/>
      </w:r>
    </w:p>
  </w:footnote>
  <w:footnote w:type="continuationSeparator" w:id="0">
    <w:p w:rsidR="00243351" w:rsidRDefault="00243351" w:rsidP="00913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026206"/>
      <w:docPartObj>
        <w:docPartGallery w:val="Page Numbers (Top of Page)"/>
        <w:docPartUnique/>
      </w:docPartObj>
    </w:sdtPr>
    <w:sdtEndPr>
      <w:rPr>
        <w:rFonts w:ascii="Times New Roman" w:hAnsi="Times New Roman" w:cs="Times New Roman"/>
        <w:sz w:val="28"/>
        <w:szCs w:val="28"/>
      </w:rPr>
    </w:sdtEndPr>
    <w:sdtContent>
      <w:p w:rsidR="009133B3" w:rsidRPr="009133B3" w:rsidRDefault="009133B3">
        <w:pPr>
          <w:pStyle w:val="a4"/>
          <w:jc w:val="center"/>
          <w:rPr>
            <w:rFonts w:ascii="Times New Roman" w:hAnsi="Times New Roman" w:cs="Times New Roman"/>
            <w:sz w:val="28"/>
            <w:szCs w:val="28"/>
          </w:rPr>
        </w:pPr>
        <w:r w:rsidRPr="009133B3">
          <w:rPr>
            <w:rFonts w:ascii="Times New Roman" w:hAnsi="Times New Roman" w:cs="Times New Roman"/>
            <w:sz w:val="28"/>
            <w:szCs w:val="28"/>
          </w:rPr>
          <w:fldChar w:fldCharType="begin"/>
        </w:r>
        <w:r w:rsidRPr="009133B3">
          <w:rPr>
            <w:rFonts w:ascii="Times New Roman" w:hAnsi="Times New Roman" w:cs="Times New Roman"/>
            <w:sz w:val="28"/>
            <w:szCs w:val="28"/>
          </w:rPr>
          <w:instrText>PAGE   \* MERGEFORMAT</w:instrText>
        </w:r>
        <w:r w:rsidRPr="009133B3">
          <w:rPr>
            <w:rFonts w:ascii="Times New Roman" w:hAnsi="Times New Roman" w:cs="Times New Roman"/>
            <w:sz w:val="28"/>
            <w:szCs w:val="28"/>
          </w:rPr>
          <w:fldChar w:fldCharType="separate"/>
        </w:r>
        <w:r w:rsidR="008D32A8">
          <w:rPr>
            <w:rFonts w:ascii="Times New Roman" w:hAnsi="Times New Roman" w:cs="Times New Roman"/>
            <w:noProof/>
            <w:sz w:val="28"/>
            <w:szCs w:val="28"/>
          </w:rPr>
          <w:t>6</w:t>
        </w:r>
        <w:r w:rsidRPr="009133B3">
          <w:rPr>
            <w:rFonts w:ascii="Times New Roman" w:hAnsi="Times New Roman" w:cs="Times New Roman"/>
            <w:sz w:val="28"/>
            <w:szCs w:val="28"/>
          </w:rPr>
          <w:fldChar w:fldCharType="end"/>
        </w:r>
      </w:p>
    </w:sdtContent>
  </w:sdt>
  <w:p w:rsidR="009133B3" w:rsidRDefault="009133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4ED"/>
    <w:rsid w:val="0006500F"/>
    <w:rsid w:val="00065BCC"/>
    <w:rsid w:val="000A11CF"/>
    <w:rsid w:val="000C3C1C"/>
    <w:rsid w:val="000E6091"/>
    <w:rsid w:val="00111BF8"/>
    <w:rsid w:val="0016131D"/>
    <w:rsid w:val="00187316"/>
    <w:rsid w:val="00212417"/>
    <w:rsid w:val="0023483C"/>
    <w:rsid w:val="00243351"/>
    <w:rsid w:val="00264DFB"/>
    <w:rsid w:val="002A400F"/>
    <w:rsid w:val="002C5EE6"/>
    <w:rsid w:val="00314276"/>
    <w:rsid w:val="00324870"/>
    <w:rsid w:val="00325F4D"/>
    <w:rsid w:val="003D5056"/>
    <w:rsid w:val="003E4CEF"/>
    <w:rsid w:val="0046026E"/>
    <w:rsid w:val="004D5365"/>
    <w:rsid w:val="005104CF"/>
    <w:rsid w:val="00570CFC"/>
    <w:rsid w:val="005762D0"/>
    <w:rsid w:val="00577EEF"/>
    <w:rsid w:val="005B1784"/>
    <w:rsid w:val="00681A87"/>
    <w:rsid w:val="006A4775"/>
    <w:rsid w:val="006B45DA"/>
    <w:rsid w:val="006C6351"/>
    <w:rsid w:val="006E04DA"/>
    <w:rsid w:val="006F2253"/>
    <w:rsid w:val="00743424"/>
    <w:rsid w:val="007800EB"/>
    <w:rsid w:val="00783406"/>
    <w:rsid w:val="00785465"/>
    <w:rsid w:val="00795DB2"/>
    <w:rsid w:val="007C33E7"/>
    <w:rsid w:val="007E6804"/>
    <w:rsid w:val="00802BF2"/>
    <w:rsid w:val="008030D8"/>
    <w:rsid w:val="008121C5"/>
    <w:rsid w:val="00815A5A"/>
    <w:rsid w:val="00844309"/>
    <w:rsid w:val="008743C2"/>
    <w:rsid w:val="0089174A"/>
    <w:rsid w:val="00895A7E"/>
    <w:rsid w:val="00897853"/>
    <w:rsid w:val="008D32A8"/>
    <w:rsid w:val="008D42F3"/>
    <w:rsid w:val="009133B3"/>
    <w:rsid w:val="00915923"/>
    <w:rsid w:val="00967203"/>
    <w:rsid w:val="009E301C"/>
    <w:rsid w:val="00A017AE"/>
    <w:rsid w:val="00A65BB6"/>
    <w:rsid w:val="00A814ED"/>
    <w:rsid w:val="00B91F22"/>
    <w:rsid w:val="00B94EF5"/>
    <w:rsid w:val="00BA1AFF"/>
    <w:rsid w:val="00BF7130"/>
    <w:rsid w:val="00C175AB"/>
    <w:rsid w:val="00CA45E4"/>
    <w:rsid w:val="00CB6CE3"/>
    <w:rsid w:val="00CF5A4F"/>
    <w:rsid w:val="00D34CDE"/>
    <w:rsid w:val="00D41C86"/>
    <w:rsid w:val="00D533F5"/>
    <w:rsid w:val="00D60834"/>
    <w:rsid w:val="00D757C2"/>
    <w:rsid w:val="00D97077"/>
    <w:rsid w:val="00DA68A8"/>
    <w:rsid w:val="00DB62D2"/>
    <w:rsid w:val="00E3688C"/>
    <w:rsid w:val="00E44879"/>
    <w:rsid w:val="00E47CD8"/>
    <w:rsid w:val="00E812F0"/>
    <w:rsid w:val="00EA14B1"/>
    <w:rsid w:val="00F248A7"/>
    <w:rsid w:val="00F403AE"/>
    <w:rsid w:val="00F655D6"/>
    <w:rsid w:val="00F870EE"/>
    <w:rsid w:val="00FC6E98"/>
    <w:rsid w:val="00FE6874"/>
    <w:rsid w:val="00FF487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86E5AA-9457-4900-8D20-5F2EDD09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33E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133B3"/>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9133B3"/>
  </w:style>
  <w:style w:type="paragraph" w:styleId="a6">
    <w:name w:val="footer"/>
    <w:basedOn w:val="a"/>
    <w:link w:val="a7"/>
    <w:uiPriority w:val="99"/>
    <w:unhideWhenUsed/>
    <w:rsid w:val="009133B3"/>
    <w:pPr>
      <w:tabs>
        <w:tab w:val="center" w:pos="4844"/>
        <w:tab w:val="right" w:pos="9689"/>
      </w:tabs>
      <w:spacing w:after="0" w:line="240" w:lineRule="auto"/>
    </w:pPr>
  </w:style>
  <w:style w:type="character" w:customStyle="1" w:styleId="a7">
    <w:name w:val="Нижний колонтитул Знак"/>
    <w:basedOn w:val="a0"/>
    <w:link w:val="a6"/>
    <w:uiPriority w:val="99"/>
    <w:rsid w:val="009133B3"/>
  </w:style>
  <w:style w:type="paragraph" w:styleId="a8">
    <w:name w:val="List Paragraph"/>
    <w:basedOn w:val="a"/>
    <w:uiPriority w:val="34"/>
    <w:qFormat/>
    <w:rsid w:val="00CF5A4F"/>
    <w:pPr>
      <w:ind w:left="720"/>
      <w:contextualSpacing/>
    </w:pPr>
  </w:style>
  <w:style w:type="paragraph" w:styleId="a9">
    <w:name w:val="Balloon Text"/>
    <w:basedOn w:val="a"/>
    <w:link w:val="aa"/>
    <w:uiPriority w:val="99"/>
    <w:semiHidden/>
    <w:unhideWhenUsed/>
    <w:rsid w:val="008030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3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29BCF-F4B4-4402-BE1F-D885BAB1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716</Words>
  <Characters>4087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Шакирбекова Назгуль Даулетовна</dc:creator>
  <cp:lastModifiedBy>Сангылбаев Даурен Серикович</cp:lastModifiedBy>
  <cp:revision>9</cp:revision>
  <dcterms:created xsi:type="dcterms:W3CDTF">2025-08-26T11:50:00Z</dcterms:created>
  <dcterms:modified xsi:type="dcterms:W3CDTF">2025-08-28T12:13:00Z</dcterms:modified>
</cp:coreProperties>
</file>